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6D7" w:rsidRPr="006816D7" w:rsidRDefault="006816D7" w:rsidP="006816D7">
      <w:pPr>
        <w:shd w:val="clear" w:color="auto" w:fill="FFFFFF"/>
        <w:spacing w:after="0" w:line="240" w:lineRule="auto"/>
        <w:jc w:val="both"/>
        <w:outlineLvl w:val="1"/>
        <w:rPr>
          <w:rFonts w:ascii="Trebuchet MS" w:eastAsia="Times New Roman" w:hAnsi="Trebuchet MS" w:cs="Times New Roman"/>
          <w:b/>
          <w:bCs/>
          <w:color w:val="333333"/>
          <w:sz w:val="34"/>
          <w:szCs w:val="34"/>
          <w:lang w:eastAsia="id-ID"/>
        </w:rPr>
      </w:pPr>
      <w:r w:rsidRPr="006816D7">
        <w:rPr>
          <w:rFonts w:ascii="Trebuchet MS" w:eastAsia="Times New Roman" w:hAnsi="Trebuchet MS" w:cs="Times New Roman"/>
          <w:b/>
          <w:bCs/>
          <w:color w:val="333333"/>
          <w:sz w:val="34"/>
          <w:szCs w:val="34"/>
          <w:lang w:eastAsia="id-ID"/>
        </w:rPr>
        <w:t>Puncak gunung es: berpikir sistem</w:t>
      </w:r>
    </w:p>
    <w:p w:rsidR="006816D7" w:rsidRPr="006816D7" w:rsidRDefault="006816D7" w:rsidP="006816D7">
      <w:pPr>
        <w:spacing w:after="0" w:line="240" w:lineRule="auto"/>
        <w:rPr>
          <w:rFonts w:ascii="Times New Roman" w:eastAsia="Times New Roman" w:hAnsi="Times New Roman" w:cs="Times New Roman"/>
          <w:sz w:val="24"/>
          <w:szCs w:val="24"/>
          <w:lang w:eastAsia="id-ID"/>
        </w:rPr>
      </w:pPr>
      <w:proofErr w:type="spellStart"/>
      <w:r w:rsidRPr="006816D7">
        <w:rPr>
          <w:rFonts w:ascii="Arial" w:eastAsia="Times New Roman" w:hAnsi="Arial" w:cs="Arial"/>
          <w:color w:val="777777"/>
          <w:shd w:val="clear" w:color="auto" w:fill="FFFFFF"/>
          <w:lang w:eastAsia="id-ID"/>
        </w:rPr>
        <w:t>February</w:t>
      </w:r>
      <w:proofErr w:type="spellEnd"/>
      <w:r w:rsidRPr="006816D7">
        <w:rPr>
          <w:rFonts w:ascii="Arial" w:eastAsia="Times New Roman" w:hAnsi="Arial" w:cs="Arial"/>
          <w:color w:val="777777"/>
          <w:shd w:val="clear" w:color="auto" w:fill="FFFFFF"/>
          <w:lang w:eastAsia="id-ID"/>
        </w:rPr>
        <w:t xml:space="preserve"> 6, 08</w:t>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id-ID"/>
        </w:rPr>
      </w:pPr>
      <w:r w:rsidRPr="006816D7">
        <w:rPr>
          <w:rFonts w:ascii="Verdana" w:eastAsia="Times New Roman" w:hAnsi="Verdana" w:cs="Times New Roman"/>
          <w:color w:val="333333"/>
          <w:sz w:val="18"/>
          <w:szCs w:val="18"/>
          <w:lang w:eastAsia="id-ID"/>
        </w:rPr>
        <w:t>Salah satu konsep yang digunakan oleh </w:t>
      </w:r>
      <w:proofErr w:type="spellStart"/>
      <w:r w:rsidRPr="006816D7">
        <w:rPr>
          <w:rFonts w:ascii="Verdana" w:eastAsia="Times New Roman" w:hAnsi="Verdana" w:cs="Times New Roman"/>
          <w:i/>
          <w:iCs/>
          <w:color w:val="333333"/>
          <w:sz w:val="18"/>
          <w:szCs w:val="18"/>
          <w:lang w:eastAsia="id-ID"/>
        </w:rPr>
        <w:t>systems</w:t>
      </w:r>
      <w:proofErr w:type="spellEnd"/>
      <w:r w:rsidRPr="006816D7">
        <w:rPr>
          <w:rFonts w:ascii="Verdana" w:eastAsia="Times New Roman" w:hAnsi="Verdana" w:cs="Times New Roman"/>
          <w:i/>
          <w:iCs/>
          <w:color w:val="333333"/>
          <w:sz w:val="18"/>
          <w:szCs w:val="18"/>
          <w:lang w:eastAsia="id-ID"/>
        </w:rPr>
        <w:t xml:space="preserve"> </w:t>
      </w:r>
      <w:proofErr w:type="spellStart"/>
      <w:r w:rsidRPr="006816D7">
        <w:rPr>
          <w:rFonts w:ascii="Verdana" w:eastAsia="Times New Roman" w:hAnsi="Verdana" w:cs="Times New Roman"/>
          <w:i/>
          <w:iCs/>
          <w:color w:val="333333"/>
          <w:sz w:val="18"/>
          <w:szCs w:val="18"/>
          <w:lang w:eastAsia="id-ID"/>
        </w:rPr>
        <w:t>thinker</w:t>
      </w:r>
      <w:proofErr w:type="spellEnd"/>
      <w:r w:rsidRPr="006816D7">
        <w:rPr>
          <w:rFonts w:ascii="Verdana" w:eastAsia="Times New Roman" w:hAnsi="Verdana" w:cs="Times New Roman"/>
          <w:color w:val="333333"/>
          <w:sz w:val="18"/>
          <w:szCs w:val="18"/>
          <w:lang w:eastAsia="id-ID"/>
        </w:rPr>
        <w:t> untuk melakukan analisis adalah “</w:t>
      </w:r>
      <w:proofErr w:type="spellStart"/>
      <w:r w:rsidRPr="006816D7">
        <w:rPr>
          <w:rFonts w:ascii="Verdana" w:eastAsia="Times New Roman" w:hAnsi="Verdana" w:cs="Times New Roman"/>
          <w:color w:val="333333"/>
          <w:sz w:val="18"/>
          <w:szCs w:val="18"/>
          <w:lang w:eastAsia="id-ID"/>
        </w:rPr>
        <w:t>system’s</w:t>
      </w:r>
      <w:proofErr w:type="spellEnd"/>
      <w:r w:rsidRPr="006816D7">
        <w:rPr>
          <w:rFonts w:ascii="Verdana" w:eastAsia="Times New Roman" w:hAnsi="Verdana" w:cs="Times New Roman"/>
          <w:color w:val="333333"/>
          <w:sz w:val="18"/>
          <w:szCs w:val="18"/>
          <w:lang w:eastAsia="id-ID"/>
        </w:rPr>
        <w:t xml:space="preserve"> </w:t>
      </w:r>
      <w:proofErr w:type="spellStart"/>
      <w:r w:rsidRPr="006816D7">
        <w:rPr>
          <w:rFonts w:ascii="Verdana" w:eastAsia="Times New Roman" w:hAnsi="Verdana" w:cs="Times New Roman"/>
          <w:color w:val="333333"/>
          <w:sz w:val="18"/>
          <w:szCs w:val="18"/>
          <w:lang w:eastAsia="id-ID"/>
        </w:rPr>
        <w:t>iceberg</w:t>
      </w:r>
      <w:proofErr w:type="spellEnd"/>
      <w:r w:rsidRPr="006816D7">
        <w:rPr>
          <w:rFonts w:ascii="Verdana" w:eastAsia="Times New Roman" w:hAnsi="Verdana" w:cs="Times New Roman"/>
          <w:color w:val="333333"/>
          <w:sz w:val="18"/>
          <w:szCs w:val="18"/>
          <w:lang w:eastAsia="id-ID"/>
        </w:rPr>
        <w:t>”. Dengan konsep ini, seorang </w:t>
      </w:r>
      <w:proofErr w:type="spellStart"/>
      <w:r w:rsidRPr="006816D7">
        <w:rPr>
          <w:rFonts w:ascii="Verdana" w:eastAsia="Times New Roman" w:hAnsi="Verdana" w:cs="Times New Roman"/>
          <w:i/>
          <w:iCs/>
          <w:color w:val="333333"/>
          <w:sz w:val="18"/>
          <w:szCs w:val="18"/>
          <w:lang w:eastAsia="id-ID"/>
        </w:rPr>
        <w:t>systems</w:t>
      </w:r>
      <w:proofErr w:type="spellEnd"/>
      <w:r w:rsidRPr="006816D7">
        <w:rPr>
          <w:rFonts w:ascii="Verdana" w:eastAsia="Times New Roman" w:hAnsi="Verdana" w:cs="Times New Roman"/>
          <w:i/>
          <w:iCs/>
          <w:color w:val="333333"/>
          <w:sz w:val="18"/>
          <w:szCs w:val="18"/>
          <w:lang w:eastAsia="id-ID"/>
        </w:rPr>
        <w:t xml:space="preserve"> </w:t>
      </w:r>
      <w:proofErr w:type="spellStart"/>
      <w:r w:rsidRPr="006816D7">
        <w:rPr>
          <w:rFonts w:ascii="Verdana" w:eastAsia="Times New Roman" w:hAnsi="Verdana" w:cs="Times New Roman"/>
          <w:i/>
          <w:iCs/>
          <w:color w:val="333333"/>
          <w:sz w:val="18"/>
          <w:szCs w:val="18"/>
          <w:lang w:eastAsia="id-ID"/>
        </w:rPr>
        <w:t>thinker</w:t>
      </w:r>
      <w:proofErr w:type="spellEnd"/>
      <w:r w:rsidRPr="006816D7">
        <w:rPr>
          <w:rFonts w:ascii="Verdana" w:eastAsia="Times New Roman" w:hAnsi="Verdana" w:cs="Times New Roman"/>
          <w:color w:val="333333"/>
          <w:sz w:val="18"/>
          <w:szCs w:val="18"/>
          <w:lang w:eastAsia="id-ID"/>
        </w:rPr>
        <w:t> akan melihat bahwa sebuah kejadian (</w:t>
      </w:r>
      <w:proofErr w:type="spellStart"/>
      <w:r w:rsidRPr="006816D7">
        <w:rPr>
          <w:rFonts w:ascii="Verdana" w:eastAsia="Times New Roman" w:hAnsi="Verdana" w:cs="Times New Roman"/>
          <w:color w:val="333333"/>
          <w:sz w:val="18"/>
          <w:szCs w:val="18"/>
          <w:lang w:eastAsia="id-ID"/>
        </w:rPr>
        <w:t>event</w:t>
      </w:r>
      <w:proofErr w:type="spellEnd"/>
      <w:r w:rsidRPr="006816D7">
        <w:rPr>
          <w:rFonts w:ascii="Verdana" w:eastAsia="Times New Roman" w:hAnsi="Verdana" w:cs="Times New Roman"/>
          <w:color w:val="333333"/>
          <w:sz w:val="18"/>
          <w:szCs w:val="18"/>
          <w:lang w:eastAsia="id-ID"/>
        </w:rPr>
        <w:t xml:space="preserve">) mungkin saja tidak berdiri sendiri. Berbeda dengan pendekatan </w:t>
      </w:r>
      <w:proofErr w:type="spellStart"/>
      <w:r w:rsidRPr="006816D7">
        <w:rPr>
          <w:rFonts w:ascii="Verdana" w:eastAsia="Times New Roman" w:hAnsi="Verdana" w:cs="Times New Roman"/>
          <w:color w:val="333333"/>
          <w:sz w:val="18"/>
          <w:szCs w:val="18"/>
          <w:lang w:eastAsia="id-ID"/>
        </w:rPr>
        <w:t>reductionsim</w:t>
      </w:r>
      <w:proofErr w:type="spellEnd"/>
      <w:r w:rsidRPr="006816D7">
        <w:rPr>
          <w:rFonts w:ascii="Verdana" w:eastAsia="Times New Roman" w:hAnsi="Verdana" w:cs="Times New Roman"/>
          <w:color w:val="333333"/>
          <w:sz w:val="18"/>
          <w:szCs w:val="18"/>
          <w:lang w:eastAsia="id-ID"/>
        </w:rPr>
        <w:t xml:space="preserve"> (yakni: </w:t>
      </w:r>
      <w:proofErr w:type="spellStart"/>
      <w:r w:rsidRPr="006816D7">
        <w:rPr>
          <w:rFonts w:ascii="Verdana" w:eastAsia="Times New Roman" w:hAnsi="Verdana" w:cs="Times New Roman"/>
          <w:color w:val="333333"/>
          <w:sz w:val="18"/>
          <w:szCs w:val="18"/>
          <w:lang w:eastAsia="id-ID"/>
        </w:rPr>
        <w:t>breakdown</w:t>
      </w:r>
      <w:proofErr w:type="spellEnd"/>
      <w:r w:rsidRPr="006816D7">
        <w:rPr>
          <w:rFonts w:ascii="Verdana" w:eastAsia="Times New Roman" w:hAnsi="Verdana" w:cs="Times New Roman"/>
          <w:color w:val="333333"/>
          <w:sz w:val="18"/>
          <w:szCs w:val="18"/>
          <w:lang w:eastAsia="id-ID"/>
        </w:rPr>
        <w:t xml:space="preserve"> masalah besar, cari solusinya satu-satu); </w:t>
      </w:r>
      <w:proofErr w:type="spellStart"/>
      <w:r w:rsidRPr="006816D7">
        <w:rPr>
          <w:rFonts w:ascii="Verdana" w:eastAsia="Times New Roman" w:hAnsi="Verdana" w:cs="Times New Roman"/>
          <w:color w:val="333333"/>
          <w:sz w:val="18"/>
          <w:szCs w:val="18"/>
          <w:lang w:eastAsia="id-ID"/>
        </w:rPr>
        <w:t>systems</w:t>
      </w:r>
      <w:proofErr w:type="spellEnd"/>
      <w:r w:rsidRPr="006816D7">
        <w:rPr>
          <w:rFonts w:ascii="Verdana" w:eastAsia="Times New Roman" w:hAnsi="Verdana" w:cs="Times New Roman"/>
          <w:color w:val="333333"/>
          <w:sz w:val="18"/>
          <w:szCs w:val="18"/>
          <w:lang w:eastAsia="id-ID"/>
        </w:rPr>
        <w:t xml:space="preserve"> </w:t>
      </w:r>
      <w:proofErr w:type="spellStart"/>
      <w:r w:rsidRPr="006816D7">
        <w:rPr>
          <w:rFonts w:ascii="Verdana" w:eastAsia="Times New Roman" w:hAnsi="Verdana" w:cs="Times New Roman"/>
          <w:color w:val="333333"/>
          <w:sz w:val="18"/>
          <w:szCs w:val="18"/>
          <w:lang w:eastAsia="id-ID"/>
        </w:rPr>
        <w:t>thinking</w:t>
      </w:r>
      <w:proofErr w:type="spellEnd"/>
      <w:r w:rsidRPr="006816D7">
        <w:rPr>
          <w:rFonts w:ascii="Verdana" w:eastAsia="Times New Roman" w:hAnsi="Verdana" w:cs="Times New Roman"/>
          <w:color w:val="333333"/>
          <w:sz w:val="18"/>
          <w:szCs w:val="18"/>
          <w:lang w:eastAsia="id-ID"/>
        </w:rPr>
        <w:t xml:space="preserve"> mencoba melihat </w:t>
      </w:r>
      <w:proofErr w:type="spellStart"/>
      <w:r w:rsidRPr="006816D7">
        <w:rPr>
          <w:rFonts w:ascii="Verdana" w:eastAsia="Times New Roman" w:hAnsi="Verdana" w:cs="Times New Roman"/>
          <w:color w:val="333333"/>
          <w:sz w:val="18"/>
          <w:szCs w:val="18"/>
          <w:lang w:eastAsia="id-ID"/>
        </w:rPr>
        <w:t>permasalah</w:t>
      </w:r>
      <w:proofErr w:type="spellEnd"/>
      <w:r w:rsidRPr="006816D7">
        <w:rPr>
          <w:rFonts w:ascii="Verdana" w:eastAsia="Times New Roman" w:hAnsi="Verdana" w:cs="Times New Roman"/>
          <w:color w:val="333333"/>
          <w:sz w:val="18"/>
          <w:szCs w:val="18"/>
          <w:lang w:eastAsia="id-ID"/>
        </w:rPr>
        <w:t xml:space="preserve"> secara </w:t>
      </w:r>
      <w:proofErr w:type="spellStart"/>
      <w:r w:rsidRPr="006816D7">
        <w:rPr>
          <w:rFonts w:ascii="Verdana" w:eastAsia="Times New Roman" w:hAnsi="Verdana" w:cs="Times New Roman"/>
          <w:color w:val="333333"/>
          <w:sz w:val="18"/>
          <w:szCs w:val="18"/>
          <w:lang w:eastAsia="id-ID"/>
        </w:rPr>
        <w:t>holistik</w:t>
      </w:r>
      <w:proofErr w:type="spellEnd"/>
      <w:r w:rsidRPr="006816D7">
        <w:rPr>
          <w:rFonts w:ascii="Verdana" w:eastAsia="Times New Roman" w:hAnsi="Verdana" w:cs="Times New Roman"/>
          <w:color w:val="333333"/>
          <w:sz w:val="18"/>
          <w:szCs w:val="18"/>
          <w:lang w:eastAsia="id-ID"/>
        </w:rPr>
        <w:t xml:space="preserve">, kait </w:t>
      </w:r>
      <w:proofErr w:type="spellStart"/>
      <w:r w:rsidRPr="006816D7">
        <w:rPr>
          <w:rFonts w:ascii="Verdana" w:eastAsia="Times New Roman" w:hAnsi="Verdana" w:cs="Times New Roman"/>
          <w:color w:val="333333"/>
          <w:sz w:val="18"/>
          <w:szCs w:val="18"/>
          <w:lang w:eastAsia="id-ID"/>
        </w:rPr>
        <w:t>mengkait</w:t>
      </w:r>
      <w:proofErr w:type="spellEnd"/>
      <w:r w:rsidRPr="006816D7">
        <w:rPr>
          <w:rFonts w:ascii="Verdana" w:eastAsia="Times New Roman" w:hAnsi="Verdana" w:cs="Times New Roman"/>
          <w:color w:val="333333"/>
          <w:sz w:val="18"/>
          <w:szCs w:val="18"/>
          <w:lang w:eastAsia="id-ID"/>
        </w:rPr>
        <w:t xml:space="preserve"> dan memerlukan </w:t>
      </w:r>
      <w:proofErr w:type="spellStart"/>
      <w:r w:rsidRPr="006816D7">
        <w:rPr>
          <w:rFonts w:ascii="Verdana" w:eastAsia="Times New Roman" w:hAnsi="Verdana" w:cs="Times New Roman"/>
          <w:color w:val="333333"/>
          <w:sz w:val="18"/>
          <w:szCs w:val="18"/>
          <w:lang w:eastAsia="id-ID"/>
        </w:rPr>
        <w:t>trade-off</w:t>
      </w:r>
      <w:proofErr w:type="spellEnd"/>
      <w:r w:rsidRPr="006816D7">
        <w:rPr>
          <w:rFonts w:ascii="Verdana" w:eastAsia="Times New Roman" w:hAnsi="Verdana" w:cs="Times New Roman"/>
          <w:color w:val="333333"/>
          <w:sz w:val="18"/>
          <w:szCs w:val="18"/>
          <w:lang w:eastAsia="id-ID"/>
        </w:rPr>
        <w:t>.</w:t>
      </w:r>
    </w:p>
    <w:p w:rsidR="006816D7" w:rsidRPr="006816D7" w:rsidRDefault="006816D7" w:rsidP="006816D7">
      <w:pPr>
        <w:shd w:val="clear" w:color="auto" w:fill="FFFFFF"/>
        <w:spacing w:after="0" w:line="336" w:lineRule="atLeast"/>
        <w:jc w:val="center"/>
        <w:rPr>
          <w:rFonts w:ascii="Verdana" w:eastAsia="Times New Roman" w:hAnsi="Verdana" w:cs="Times New Roman"/>
          <w:color w:val="333333"/>
          <w:sz w:val="18"/>
          <w:szCs w:val="18"/>
          <w:lang w:eastAsia="id-ID"/>
        </w:rPr>
      </w:pPr>
      <w:r w:rsidRPr="006816D7">
        <w:rPr>
          <w:rFonts w:ascii="Verdana" w:eastAsia="Times New Roman" w:hAnsi="Verdana" w:cs="Times New Roman"/>
          <w:noProof/>
          <w:color w:val="0066CC"/>
          <w:sz w:val="18"/>
          <w:szCs w:val="18"/>
          <w:lang w:eastAsia="id-ID"/>
        </w:rPr>
        <w:drawing>
          <wp:inline distT="0" distB="0" distL="0" distR="0">
            <wp:extent cx="4657725" cy="3181350"/>
            <wp:effectExtent l="0" t="0" r="9525" b="0"/>
            <wp:docPr id="3" name="Picture 3" descr="krl.jpg">
              <a:hlinkClick xmlns:a="http://schemas.openxmlformats.org/drawingml/2006/main" r:id="rId4" tooltip="&quot;krl.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l.jpg">
                      <a:hlinkClick r:id="rId4" tooltip="&quot;krl.jpg&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57725" cy="3181350"/>
                    </a:xfrm>
                    <a:prstGeom prst="rect">
                      <a:avLst/>
                    </a:prstGeom>
                    <a:noFill/>
                    <a:ln>
                      <a:noFill/>
                    </a:ln>
                  </pic:spPr>
                </pic:pic>
              </a:graphicData>
            </a:graphic>
          </wp:inline>
        </w:drawing>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id-ID"/>
        </w:rPr>
      </w:pPr>
      <w:proofErr w:type="spellStart"/>
      <w:r w:rsidRPr="006816D7">
        <w:rPr>
          <w:rFonts w:ascii="Verdana" w:eastAsia="Times New Roman" w:hAnsi="Verdana" w:cs="Times New Roman"/>
          <w:color w:val="333333"/>
          <w:sz w:val="18"/>
          <w:szCs w:val="18"/>
          <w:lang w:eastAsia="id-ID"/>
        </w:rPr>
        <w:t>source</w:t>
      </w:r>
      <w:proofErr w:type="spellEnd"/>
      <w:r w:rsidRPr="006816D7">
        <w:rPr>
          <w:rFonts w:ascii="Verdana" w:eastAsia="Times New Roman" w:hAnsi="Verdana" w:cs="Times New Roman"/>
          <w:color w:val="333333"/>
          <w:sz w:val="18"/>
          <w:szCs w:val="18"/>
          <w:lang w:eastAsia="id-ID"/>
        </w:rPr>
        <w:t xml:space="preserve"> foto: </w:t>
      </w:r>
      <w:hyperlink r:id="rId6" w:tgtFrame="_blank" w:history="1">
        <w:r w:rsidRPr="006816D7">
          <w:rPr>
            <w:rFonts w:ascii="Verdana" w:eastAsia="Times New Roman" w:hAnsi="Verdana" w:cs="Times New Roman"/>
            <w:color w:val="B85B5A"/>
            <w:sz w:val="18"/>
            <w:szCs w:val="18"/>
            <w:lang w:eastAsia="id-ID"/>
          </w:rPr>
          <w:t>dari sini</w:t>
        </w:r>
      </w:hyperlink>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id-ID"/>
        </w:rPr>
      </w:pPr>
      <w:r w:rsidRPr="006816D7">
        <w:rPr>
          <w:rFonts w:ascii="Verdana" w:eastAsia="Times New Roman" w:hAnsi="Verdana" w:cs="Times New Roman"/>
          <w:color w:val="333333"/>
          <w:sz w:val="18"/>
          <w:szCs w:val="18"/>
          <w:lang w:eastAsia="id-ID"/>
        </w:rPr>
        <w:t xml:space="preserve">Contohnya adalah berita terbaru tentang penumpang KRL: “banyak penumpang KRL </w:t>
      </w:r>
      <w:proofErr w:type="spellStart"/>
      <w:r w:rsidRPr="006816D7">
        <w:rPr>
          <w:rFonts w:ascii="Verdana" w:eastAsia="Times New Roman" w:hAnsi="Verdana" w:cs="Times New Roman"/>
          <w:color w:val="333333"/>
          <w:sz w:val="18"/>
          <w:szCs w:val="18"/>
          <w:lang w:eastAsia="id-ID"/>
        </w:rPr>
        <w:t>yg</w:t>
      </w:r>
      <w:proofErr w:type="spellEnd"/>
      <w:r w:rsidRPr="006816D7">
        <w:rPr>
          <w:rFonts w:ascii="Verdana" w:eastAsia="Times New Roman" w:hAnsi="Verdana" w:cs="Times New Roman"/>
          <w:color w:val="333333"/>
          <w:sz w:val="18"/>
          <w:szCs w:val="18"/>
          <w:lang w:eastAsia="id-ID"/>
        </w:rPr>
        <w:t xml:space="preserve"> lebih senang hinggap di atap kereta”. Reaksi dari Perumka? beberapa metode </w:t>
      </w:r>
      <w:proofErr w:type="spellStart"/>
      <w:r w:rsidRPr="006816D7">
        <w:rPr>
          <w:rFonts w:ascii="Verdana" w:eastAsia="Times New Roman" w:hAnsi="Verdana" w:cs="Times New Roman"/>
          <w:color w:val="333333"/>
          <w:sz w:val="18"/>
          <w:szCs w:val="18"/>
          <w:lang w:eastAsia="id-ID"/>
        </w:rPr>
        <w:t>udah</w:t>
      </w:r>
      <w:proofErr w:type="spellEnd"/>
      <w:r w:rsidRPr="006816D7">
        <w:rPr>
          <w:rFonts w:ascii="Verdana" w:eastAsia="Times New Roman" w:hAnsi="Verdana" w:cs="Times New Roman"/>
          <w:color w:val="333333"/>
          <w:sz w:val="18"/>
          <w:szCs w:val="18"/>
          <w:lang w:eastAsia="id-ID"/>
        </w:rPr>
        <w:t xml:space="preserve"> dicoba: </w:t>
      </w:r>
      <w:proofErr w:type="spellStart"/>
      <w:r w:rsidRPr="006816D7">
        <w:rPr>
          <w:rFonts w:ascii="Verdana" w:eastAsia="Times New Roman" w:hAnsi="Verdana" w:cs="Times New Roman"/>
          <w:color w:val="333333"/>
          <w:sz w:val="18"/>
          <w:szCs w:val="18"/>
          <w:lang w:eastAsia="id-ID"/>
        </w:rPr>
        <w:t>diteriakin</w:t>
      </w:r>
      <w:proofErr w:type="spellEnd"/>
      <w:r w:rsidRPr="006816D7">
        <w:rPr>
          <w:rFonts w:ascii="Verdana" w:eastAsia="Times New Roman" w:hAnsi="Verdana" w:cs="Times New Roman"/>
          <w:color w:val="333333"/>
          <w:sz w:val="18"/>
          <w:szCs w:val="18"/>
          <w:lang w:eastAsia="id-ID"/>
        </w:rPr>
        <w:t xml:space="preserve"> </w:t>
      </w:r>
      <w:proofErr w:type="spellStart"/>
      <w:r w:rsidRPr="006816D7">
        <w:rPr>
          <w:rFonts w:ascii="Verdana" w:eastAsia="Times New Roman" w:hAnsi="Verdana" w:cs="Times New Roman"/>
          <w:color w:val="333333"/>
          <w:sz w:val="18"/>
          <w:szCs w:val="18"/>
          <w:lang w:eastAsia="id-ID"/>
        </w:rPr>
        <w:t>pake</w:t>
      </w:r>
      <w:proofErr w:type="spellEnd"/>
      <w:r w:rsidRPr="006816D7">
        <w:rPr>
          <w:rFonts w:ascii="Verdana" w:eastAsia="Times New Roman" w:hAnsi="Verdana" w:cs="Times New Roman"/>
          <w:color w:val="333333"/>
          <w:sz w:val="18"/>
          <w:szCs w:val="18"/>
          <w:lang w:eastAsia="id-ID"/>
        </w:rPr>
        <w:t xml:space="preserve"> </w:t>
      </w:r>
      <w:proofErr w:type="spellStart"/>
      <w:r w:rsidRPr="006816D7">
        <w:rPr>
          <w:rFonts w:ascii="Verdana" w:eastAsia="Times New Roman" w:hAnsi="Verdana" w:cs="Times New Roman"/>
          <w:color w:val="333333"/>
          <w:sz w:val="18"/>
          <w:szCs w:val="18"/>
          <w:lang w:eastAsia="id-ID"/>
        </w:rPr>
        <w:t>speaker</w:t>
      </w:r>
      <w:proofErr w:type="spellEnd"/>
      <w:r w:rsidRPr="006816D7">
        <w:rPr>
          <w:rFonts w:ascii="Verdana" w:eastAsia="Times New Roman" w:hAnsi="Verdana" w:cs="Times New Roman"/>
          <w:color w:val="333333"/>
          <w:sz w:val="18"/>
          <w:szCs w:val="18"/>
          <w:lang w:eastAsia="id-ID"/>
        </w:rPr>
        <w:t xml:space="preserve"> – gagal-; ditusuk-tusuk pakai galah -gagal </w:t>
      </w:r>
      <w:proofErr w:type="spellStart"/>
      <w:r w:rsidRPr="006816D7">
        <w:rPr>
          <w:rFonts w:ascii="Verdana" w:eastAsia="Times New Roman" w:hAnsi="Verdana" w:cs="Times New Roman"/>
          <w:color w:val="333333"/>
          <w:sz w:val="18"/>
          <w:szCs w:val="18"/>
          <w:lang w:eastAsia="id-ID"/>
        </w:rPr>
        <w:t>maning</w:t>
      </w:r>
      <w:proofErr w:type="spellEnd"/>
      <w:r w:rsidRPr="006816D7">
        <w:rPr>
          <w:rFonts w:ascii="Verdana" w:eastAsia="Times New Roman" w:hAnsi="Verdana" w:cs="Times New Roman"/>
          <w:color w:val="333333"/>
          <w:sz w:val="18"/>
          <w:szCs w:val="18"/>
          <w:lang w:eastAsia="id-ID"/>
        </w:rPr>
        <w:t xml:space="preserve">-, disemprot-semprot, saya yakin juga tidak akan efektif [mereka nanti akan </w:t>
      </w:r>
      <w:proofErr w:type="spellStart"/>
      <w:r w:rsidRPr="006816D7">
        <w:rPr>
          <w:rFonts w:ascii="Verdana" w:eastAsia="Times New Roman" w:hAnsi="Verdana" w:cs="Times New Roman"/>
          <w:color w:val="333333"/>
          <w:sz w:val="18"/>
          <w:szCs w:val="18"/>
          <w:lang w:eastAsia="id-ID"/>
        </w:rPr>
        <w:t>pake</w:t>
      </w:r>
      <w:proofErr w:type="spellEnd"/>
      <w:r w:rsidRPr="006816D7">
        <w:rPr>
          <w:rFonts w:ascii="Verdana" w:eastAsia="Times New Roman" w:hAnsi="Verdana" w:cs="Times New Roman"/>
          <w:color w:val="333333"/>
          <w:sz w:val="18"/>
          <w:szCs w:val="18"/>
          <w:lang w:eastAsia="id-ID"/>
        </w:rPr>
        <w:t xml:space="preserve"> ponco sambil naik KRL, mungkin?].</w:t>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id-ID"/>
        </w:rPr>
      </w:pPr>
      <w:r w:rsidRPr="006816D7">
        <w:rPr>
          <w:rFonts w:ascii="Verdana" w:eastAsia="Times New Roman" w:hAnsi="Verdana" w:cs="Times New Roman"/>
          <w:color w:val="333333"/>
          <w:sz w:val="18"/>
          <w:szCs w:val="18"/>
          <w:lang w:eastAsia="id-ID"/>
        </w:rPr>
        <w:t xml:space="preserve">Bagaimana </w:t>
      </w:r>
      <w:proofErr w:type="spellStart"/>
      <w:r w:rsidRPr="006816D7">
        <w:rPr>
          <w:rFonts w:ascii="Verdana" w:eastAsia="Times New Roman" w:hAnsi="Verdana" w:cs="Times New Roman"/>
          <w:color w:val="333333"/>
          <w:sz w:val="18"/>
          <w:szCs w:val="18"/>
          <w:lang w:eastAsia="id-ID"/>
        </w:rPr>
        <w:t>systems</w:t>
      </w:r>
      <w:proofErr w:type="spellEnd"/>
      <w:r w:rsidRPr="006816D7">
        <w:rPr>
          <w:rFonts w:ascii="Verdana" w:eastAsia="Times New Roman" w:hAnsi="Verdana" w:cs="Times New Roman"/>
          <w:color w:val="333333"/>
          <w:sz w:val="18"/>
          <w:szCs w:val="18"/>
          <w:lang w:eastAsia="id-ID"/>
        </w:rPr>
        <w:t xml:space="preserve"> </w:t>
      </w:r>
      <w:proofErr w:type="spellStart"/>
      <w:r w:rsidRPr="006816D7">
        <w:rPr>
          <w:rFonts w:ascii="Verdana" w:eastAsia="Times New Roman" w:hAnsi="Verdana" w:cs="Times New Roman"/>
          <w:color w:val="333333"/>
          <w:sz w:val="18"/>
          <w:szCs w:val="18"/>
          <w:lang w:eastAsia="id-ID"/>
        </w:rPr>
        <w:t>thinker</w:t>
      </w:r>
      <w:proofErr w:type="spellEnd"/>
      <w:r w:rsidRPr="006816D7">
        <w:rPr>
          <w:rFonts w:ascii="Verdana" w:eastAsia="Times New Roman" w:hAnsi="Verdana" w:cs="Times New Roman"/>
          <w:color w:val="333333"/>
          <w:sz w:val="18"/>
          <w:szCs w:val="18"/>
          <w:lang w:eastAsia="id-ID"/>
        </w:rPr>
        <w:t xml:space="preserve"> akan melihat permasalahan ini dari konsep </w:t>
      </w:r>
      <w:proofErr w:type="spellStart"/>
      <w:r w:rsidRPr="006816D7">
        <w:rPr>
          <w:rFonts w:ascii="Verdana" w:eastAsia="Times New Roman" w:hAnsi="Verdana" w:cs="Times New Roman"/>
          <w:color w:val="333333"/>
          <w:sz w:val="18"/>
          <w:szCs w:val="18"/>
          <w:lang w:eastAsia="id-ID"/>
        </w:rPr>
        <w:t>system’s</w:t>
      </w:r>
      <w:proofErr w:type="spellEnd"/>
      <w:r w:rsidRPr="006816D7">
        <w:rPr>
          <w:rFonts w:ascii="Verdana" w:eastAsia="Times New Roman" w:hAnsi="Verdana" w:cs="Times New Roman"/>
          <w:color w:val="333333"/>
          <w:sz w:val="18"/>
          <w:szCs w:val="18"/>
          <w:lang w:eastAsia="id-ID"/>
        </w:rPr>
        <w:t xml:space="preserve"> </w:t>
      </w:r>
      <w:proofErr w:type="spellStart"/>
      <w:r w:rsidRPr="006816D7">
        <w:rPr>
          <w:rFonts w:ascii="Verdana" w:eastAsia="Times New Roman" w:hAnsi="Verdana" w:cs="Times New Roman"/>
          <w:color w:val="333333"/>
          <w:sz w:val="18"/>
          <w:szCs w:val="18"/>
          <w:lang w:eastAsia="id-ID"/>
        </w:rPr>
        <w:t>iceberg</w:t>
      </w:r>
      <w:proofErr w:type="spellEnd"/>
      <w:r w:rsidRPr="006816D7">
        <w:rPr>
          <w:rFonts w:ascii="Verdana" w:eastAsia="Times New Roman" w:hAnsi="Verdana" w:cs="Times New Roman"/>
          <w:color w:val="333333"/>
          <w:sz w:val="18"/>
          <w:szCs w:val="18"/>
          <w:lang w:eastAsia="id-ID"/>
        </w:rPr>
        <w:t>?</w:t>
      </w:r>
      <w:r w:rsidRPr="006816D7">
        <w:rPr>
          <w:rFonts w:ascii="Verdana" w:eastAsia="Times New Roman" w:hAnsi="Verdana" w:cs="Times New Roman"/>
          <w:color w:val="333333"/>
          <w:sz w:val="18"/>
          <w:szCs w:val="18"/>
          <w:lang w:eastAsia="id-ID"/>
        </w:rPr>
        <w:br/>
      </w:r>
      <w:proofErr w:type="spellStart"/>
      <w:r w:rsidRPr="006816D7">
        <w:rPr>
          <w:rFonts w:ascii="Verdana" w:eastAsia="Times New Roman" w:hAnsi="Verdana" w:cs="Times New Roman"/>
          <w:color w:val="333333"/>
          <w:sz w:val="18"/>
          <w:szCs w:val="18"/>
          <w:lang w:eastAsia="id-ID"/>
        </w:rPr>
        <w:t>Gini</w:t>
      </w:r>
      <w:proofErr w:type="spellEnd"/>
      <w:r w:rsidRPr="006816D7">
        <w:rPr>
          <w:rFonts w:ascii="Verdana" w:eastAsia="Times New Roman" w:hAnsi="Verdana" w:cs="Times New Roman"/>
          <w:color w:val="333333"/>
          <w:sz w:val="18"/>
          <w:szCs w:val="18"/>
          <w:lang w:eastAsia="id-ID"/>
        </w:rPr>
        <w:t xml:space="preserve"> lho ceritanya</w:t>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id-ID"/>
        </w:rPr>
      </w:pPr>
      <w:r w:rsidRPr="006816D7">
        <w:rPr>
          <w:rFonts w:ascii="Verdana" w:eastAsia="Times New Roman" w:hAnsi="Verdana" w:cs="Times New Roman"/>
          <w:color w:val="333333"/>
          <w:sz w:val="18"/>
          <w:szCs w:val="18"/>
          <w:lang w:eastAsia="id-ID"/>
        </w:rPr>
        <w:t xml:space="preserve">Systems </w:t>
      </w:r>
      <w:proofErr w:type="spellStart"/>
      <w:r w:rsidRPr="006816D7">
        <w:rPr>
          <w:rFonts w:ascii="Verdana" w:eastAsia="Times New Roman" w:hAnsi="Verdana" w:cs="Times New Roman"/>
          <w:color w:val="333333"/>
          <w:sz w:val="18"/>
          <w:szCs w:val="18"/>
          <w:lang w:eastAsia="id-ID"/>
        </w:rPr>
        <w:t>thinker</w:t>
      </w:r>
      <w:proofErr w:type="spellEnd"/>
      <w:r w:rsidRPr="006816D7">
        <w:rPr>
          <w:rFonts w:ascii="Verdana" w:eastAsia="Times New Roman" w:hAnsi="Verdana" w:cs="Times New Roman"/>
          <w:color w:val="333333"/>
          <w:sz w:val="18"/>
          <w:szCs w:val="18"/>
          <w:lang w:eastAsia="id-ID"/>
        </w:rPr>
        <w:t xml:space="preserve"> melihat sebuah permasalahan setidaknya dalam tiga tingkatan: kejadian (</w:t>
      </w:r>
      <w:proofErr w:type="spellStart"/>
      <w:r w:rsidRPr="006816D7">
        <w:rPr>
          <w:rFonts w:ascii="Verdana" w:eastAsia="Times New Roman" w:hAnsi="Verdana" w:cs="Times New Roman"/>
          <w:color w:val="333333"/>
          <w:sz w:val="18"/>
          <w:szCs w:val="18"/>
          <w:lang w:eastAsia="id-ID"/>
        </w:rPr>
        <w:t>event</w:t>
      </w:r>
      <w:proofErr w:type="spellEnd"/>
      <w:r w:rsidRPr="006816D7">
        <w:rPr>
          <w:rFonts w:ascii="Verdana" w:eastAsia="Times New Roman" w:hAnsi="Verdana" w:cs="Times New Roman"/>
          <w:color w:val="333333"/>
          <w:sz w:val="18"/>
          <w:szCs w:val="18"/>
          <w:lang w:eastAsia="id-ID"/>
        </w:rPr>
        <w:t>), perilaku (</w:t>
      </w:r>
      <w:proofErr w:type="spellStart"/>
      <w:r w:rsidRPr="006816D7">
        <w:rPr>
          <w:rFonts w:ascii="Verdana" w:eastAsia="Times New Roman" w:hAnsi="Verdana" w:cs="Times New Roman"/>
          <w:color w:val="333333"/>
          <w:sz w:val="18"/>
          <w:szCs w:val="18"/>
          <w:lang w:eastAsia="id-ID"/>
        </w:rPr>
        <w:t>system</w:t>
      </w:r>
      <w:proofErr w:type="spellEnd"/>
      <w:r w:rsidRPr="006816D7">
        <w:rPr>
          <w:rFonts w:ascii="Verdana" w:eastAsia="Times New Roman" w:hAnsi="Verdana" w:cs="Times New Roman"/>
          <w:color w:val="333333"/>
          <w:sz w:val="18"/>
          <w:szCs w:val="18"/>
          <w:lang w:eastAsia="id-ID"/>
        </w:rPr>
        <w:t xml:space="preserve"> </w:t>
      </w:r>
      <w:proofErr w:type="spellStart"/>
      <w:r w:rsidRPr="006816D7">
        <w:rPr>
          <w:rFonts w:ascii="Verdana" w:eastAsia="Times New Roman" w:hAnsi="Verdana" w:cs="Times New Roman"/>
          <w:color w:val="333333"/>
          <w:sz w:val="18"/>
          <w:szCs w:val="18"/>
          <w:lang w:eastAsia="id-ID"/>
        </w:rPr>
        <w:t>behavior</w:t>
      </w:r>
      <w:proofErr w:type="spellEnd"/>
      <w:r w:rsidRPr="006816D7">
        <w:rPr>
          <w:rFonts w:ascii="Verdana" w:eastAsia="Times New Roman" w:hAnsi="Verdana" w:cs="Times New Roman"/>
          <w:color w:val="333333"/>
          <w:sz w:val="18"/>
          <w:szCs w:val="18"/>
          <w:lang w:eastAsia="id-ID"/>
        </w:rPr>
        <w:t>), dan struktur (</w:t>
      </w:r>
      <w:proofErr w:type="spellStart"/>
      <w:r w:rsidRPr="006816D7">
        <w:rPr>
          <w:rFonts w:ascii="Verdana" w:eastAsia="Times New Roman" w:hAnsi="Verdana" w:cs="Times New Roman"/>
          <w:color w:val="333333"/>
          <w:sz w:val="18"/>
          <w:szCs w:val="18"/>
          <w:lang w:eastAsia="id-ID"/>
        </w:rPr>
        <w:t>underlying</w:t>
      </w:r>
      <w:proofErr w:type="spellEnd"/>
      <w:r w:rsidRPr="006816D7">
        <w:rPr>
          <w:rFonts w:ascii="Verdana" w:eastAsia="Times New Roman" w:hAnsi="Verdana" w:cs="Times New Roman"/>
          <w:color w:val="333333"/>
          <w:sz w:val="18"/>
          <w:szCs w:val="18"/>
          <w:lang w:eastAsia="id-ID"/>
        </w:rPr>
        <w:t xml:space="preserve"> </w:t>
      </w:r>
      <w:proofErr w:type="spellStart"/>
      <w:r w:rsidRPr="006816D7">
        <w:rPr>
          <w:rFonts w:ascii="Verdana" w:eastAsia="Times New Roman" w:hAnsi="Verdana" w:cs="Times New Roman"/>
          <w:color w:val="333333"/>
          <w:sz w:val="18"/>
          <w:szCs w:val="18"/>
          <w:lang w:eastAsia="id-ID"/>
        </w:rPr>
        <w:t>structure</w:t>
      </w:r>
      <w:proofErr w:type="spellEnd"/>
      <w:r w:rsidRPr="006816D7">
        <w:rPr>
          <w:rFonts w:ascii="Verdana" w:eastAsia="Times New Roman" w:hAnsi="Verdana" w:cs="Times New Roman"/>
          <w:color w:val="333333"/>
          <w:sz w:val="18"/>
          <w:szCs w:val="18"/>
          <w:lang w:eastAsia="id-ID"/>
        </w:rPr>
        <w:t xml:space="preserve">). Semakin ke dalam, analisis semakin </w:t>
      </w:r>
      <w:proofErr w:type="spellStart"/>
      <w:r w:rsidRPr="006816D7">
        <w:rPr>
          <w:rFonts w:ascii="Verdana" w:eastAsia="Times New Roman" w:hAnsi="Verdana" w:cs="Times New Roman"/>
          <w:color w:val="333333"/>
          <w:sz w:val="18"/>
          <w:szCs w:val="18"/>
          <w:lang w:eastAsia="id-ID"/>
        </w:rPr>
        <w:t>syusyah</w:t>
      </w:r>
      <w:proofErr w:type="spellEnd"/>
      <w:r w:rsidRPr="006816D7">
        <w:rPr>
          <w:rFonts w:ascii="Verdana" w:eastAsia="Times New Roman" w:hAnsi="Verdana" w:cs="Times New Roman"/>
          <w:color w:val="333333"/>
          <w:sz w:val="18"/>
          <w:szCs w:val="18"/>
          <w:lang w:eastAsia="id-ID"/>
        </w:rPr>
        <w:t xml:space="preserve"> karena konsep </w:t>
      </w:r>
      <w:proofErr w:type="spellStart"/>
      <w:r w:rsidRPr="006816D7">
        <w:rPr>
          <w:rFonts w:ascii="Verdana" w:eastAsia="Times New Roman" w:hAnsi="Verdana" w:cs="Times New Roman"/>
          <w:color w:val="333333"/>
          <w:sz w:val="18"/>
          <w:szCs w:val="18"/>
          <w:lang w:eastAsia="id-ID"/>
        </w:rPr>
        <w:t>yg</w:t>
      </w:r>
      <w:proofErr w:type="spellEnd"/>
      <w:r w:rsidRPr="006816D7">
        <w:rPr>
          <w:rFonts w:ascii="Verdana" w:eastAsia="Times New Roman" w:hAnsi="Verdana" w:cs="Times New Roman"/>
          <w:color w:val="333333"/>
          <w:sz w:val="18"/>
          <w:szCs w:val="18"/>
          <w:lang w:eastAsia="id-ID"/>
        </w:rPr>
        <w:t xml:space="preserve"> digunakan semakin abstrak. Namun biasanya, jika dilakukan dengan baik, solusi </w:t>
      </w:r>
      <w:proofErr w:type="spellStart"/>
      <w:r w:rsidRPr="006816D7">
        <w:rPr>
          <w:rFonts w:ascii="Verdana" w:eastAsia="Times New Roman" w:hAnsi="Verdana" w:cs="Times New Roman"/>
          <w:color w:val="333333"/>
          <w:sz w:val="18"/>
          <w:szCs w:val="18"/>
          <w:lang w:eastAsia="id-ID"/>
        </w:rPr>
        <w:t>yg</w:t>
      </w:r>
      <w:proofErr w:type="spellEnd"/>
      <w:r w:rsidRPr="006816D7">
        <w:rPr>
          <w:rFonts w:ascii="Verdana" w:eastAsia="Times New Roman" w:hAnsi="Verdana" w:cs="Times New Roman"/>
          <w:color w:val="333333"/>
          <w:sz w:val="18"/>
          <w:szCs w:val="18"/>
          <w:lang w:eastAsia="id-ID"/>
        </w:rPr>
        <w:t xml:space="preserve"> tersedia akan lebih baik.</w:t>
      </w:r>
    </w:p>
    <w:p w:rsidR="006816D7" w:rsidRPr="006816D7" w:rsidRDefault="006816D7" w:rsidP="006816D7">
      <w:pPr>
        <w:shd w:val="clear" w:color="auto" w:fill="FFFFFF"/>
        <w:spacing w:before="100" w:beforeAutospacing="1" w:after="100" w:afterAutospacing="1" w:line="336" w:lineRule="atLeast"/>
        <w:jc w:val="center"/>
        <w:rPr>
          <w:rFonts w:ascii="Verdana" w:eastAsia="Times New Roman" w:hAnsi="Verdana" w:cs="Times New Roman"/>
          <w:color w:val="333333"/>
          <w:sz w:val="18"/>
          <w:szCs w:val="18"/>
          <w:lang w:eastAsia="id-ID"/>
        </w:rPr>
      </w:pPr>
      <w:r w:rsidRPr="006816D7">
        <w:rPr>
          <w:rFonts w:ascii="Verdana" w:eastAsia="Times New Roman" w:hAnsi="Verdana" w:cs="Times New Roman"/>
          <w:noProof/>
          <w:color w:val="B85B5A"/>
          <w:sz w:val="18"/>
          <w:szCs w:val="18"/>
          <w:lang w:eastAsia="id-ID"/>
        </w:rPr>
        <w:lastRenderedPageBreak/>
        <w:drawing>
          <wp:inline distT="0" distB="0" distL="0" distR="0">
            <wp:extent cx="3000375" cy="2152650"/>
            <wp:effectExtent l="0" t="0" r="9525" b="0"/>
            <wp:docPr id="2" name="Picture 2" descr="iceberg.jpg">
              <a:hlinkClick xmlns:a="http://schemas.openxmlformats.org/drawingml/2006/main" r:id="rId7" tooltip="&quot;iceberg.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eberg.jpg">
                      <a:hlinkClick r:id="rId7" tooltip="&quot;iceberg.jpg&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0375" cy="2152650"/>
                    </a:xfrm>
                    <a:prstGeom prst="rect">
                      <a:avLst/>
                    </a:prstGeom>
                    <a:noFill/>
                    <a:ln>
                      <a:noFill/>
                    </a:ln>
                  </pic:spPr>
                </pic:pic>
              </a:graphicData>
            </a:graphic>
          </wp:inline>
        </w:drawing>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id-ID"/>
        </w:rPr>
      </w:pPr>
      <w:r w:rsidRPr="006816D7">
        <w:rPr>
          <w:rFonts w:ascii="Verdana" w:eastAsia="Times New Roman" w:hAnsi="Verdana" w:cs="Times New Roman"/>
          <w:b/>
          <w:bCs/>
          <w:color w:val="333333"/>
          <w:sz w:val="18"/>
          <w:szCs w:val="18"/>
          <w:lang w:eastAsia="id-ID"/>
        </w:rPr>
        <w:t xml:space="preserve">1. </w:t>
      </w:r>
      <w:proofErr w:type="spellStart"/>
      <w:r w:rsidRPr="006816D7">
        <w:rPr>
          <w:rFonts w:ascii="Verdana" w:eastAsia="Times New Roman" w:hAnsi="Verdana" w:cs="Times New Roman"/>
          <w:b/>
          <w:bCs/>
          <w:color w:val="333333"/>
          <w:sz w:val="18"/>
          <w:szCs w:val="18"/>
          <w:lang w:eastAsia="id-ID"/>
        </w:rPr>
        <w:t>Event</w:t>
      </w:r>
      <w:proofErr w:type="spellEnd"/>
      <w:r w:rsidRPr="006816D7">
        <w:rPr>
          <w:rFonts w:ascii="Verdana" w:eastAsia="Times New Roman" w:hAnsi="Verdana" w:cs="Times New Roman"/>
          <w:b/>
          <w:bCs/>
          <w:color w:val="333333"/>
          <w:sz w:val="18"/>
          <w:szCs w:val="18"/>
          <w:lang w:eastAsia="id-ID"/>
        </w:rPr>
        <w:t xml:space="preserve"> – pendekatan reaktif</w:t>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id-ID"/>
        </w:rPr>
      </w:pPr>
      <w:r w:rsidRPr="006816D7">
        <w:rPr>
          <w:rFonts w:ascii="Verdana" w:eastAsia="Times New Roman" w:hAnsi="Verdana" w:cs="Times New Roman"/>
          <w:color w:val="333333"/>
          <w:sz w:val="18"/>
          <w:szCs w:val="18"/>
          <w:lang w:eastAsia="id-ID"/>
        </w:rPr>
        <w:t>Tingkatan paling atas adalah jenjang kejadian atau ‘</w:t>
      </w:r>
      <w:proofErr w:type="spellStart"/>
      <w:r w:rsidRPr="006816D7">
        <w:rPr>
          <w:rFonts w:ascii="Verdana" w:eastAsia="Times New Roman" w:hAnsi="Verdana" w:cs="Times New Roman"/>
          <w:color w:val="333333"/>
          <w:sz w:val="18"/>
          <w:szCs w:val="18"/>
          <w:lang w:eastAsia="id-ID"/>
        </w:rPr>
        <w:t>event</w:t>
      </w:r>
      <w:proofErr w:type="spellEnd"/>
      <w:r w:rsidRPr="006816D7">
        <w:rPr>
          <w:rFonts w:ascii="Verdana" w:eastAsia="Times New Roman" w:hAnsi="Verdana" w:cs="Times New Roman"/>
          <w:color w:val="333333"/>
          <w:sz w:val="18"/>
          <w:szCs w:val="18"/>
          <w:lang w:eastAsia="id-ID"/>
        </w:rPr>
        <w:t xml:space="preserve">’. Jenjang inilah yang paling </w:t>
      </w:r>
      <w:proofErr w:type="spellStart"/>
      <w:r w:rsidRPr="006816D7">
        <w:rPr>
          <w:rFonts w:ascii="Verdana" w:eastAsia="Times New Roman" w:hAnsi="Verdana" w:cs="Times New Roman"/>
          <w:color w:val="333333"/>
          <w:sz w:val="18"/>
          <w:szCs w:val="18"/>
          <w:lang w:eastAsia="id-ID"/>
        </w:rPr>
        <w:t>kasat</w:t>
      </w:r>
      <w:proofErr w:type="spellEnd"/>
      <w:r w:rsidRPr="006816D7">
        <w:rPr>
          <w:rFonts w:ascii="Verdana" w:eastAsia="Times New Roman" w:hAnsi="Verdana" w:cs="Times New Roman"/>
          <w:color w:val="333333"/>
          <w:sz w:val="18"/>
          <w:szCs w:val="18"/>
          <w:lang w:eastAsia="id-ID"/>
        </w:rPr>
        <w:t xml:space="preserve"> mata, biasanya bisa ditangkap oleh </w:t>
      </w:r>
      <w:proofErr w:type="spellStart"/>
      <w:r w:rsidRPr="006816D7">
        <w:rPr>
          <w:rFonts w:ascii="Verdana" w:eastAsia="Times New Roman" w:hAnsi="Verdana" w:cs="Times New Roman"/>
          <w:color w:val="333333"/>
          <w:sz w:val="18"/>
          <w:szCs w:val="18"/>
          <w:lang w:eastAsia="id-ID"/>
        </w:rPr>
        <w:t>panca</w:t>
      </w:r>
      <w:proofErr w:type="spellEnd"/>
      <w:r w:rsidRPr="006816D7">
        <w:rPr>
          <w:rFonts w:ascii="Verdana" w:eastAsia="Times New Roman" w:hAnsi="Verdana" w:cs="Times New Roman"/>
          <w:color w:val="333333"/>
          <w:sz w:val="18"/>
          <w:szCs w:val="18"/>
          <w:lang w:eastAsia="id-ID"/>
        </w:rPr>
        <w:t xml:space="preserve"> indera.</w:t>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777777"/>
          <w:sz w:val="18"/>
          <w:szCs w:val="18"/>
          <w:lang w:eastAsia="id-ID"/>
        </w:rPr>
      </w:pPr>
      <w:proofErr w:type="spellStart"/>
      <w:r w:rsidRPr="006816D7">
        <w:rPr>
          <w:rFonts w:ascii="Verdana" w:eastAsia="Times New Roman" w:hAnsi="Verdana" w:cs="Times New Roman"/>
          <w:color w:val="777777"/>
          <w:sz w:val="18"/>
          <w:szCs w:val="18"/>
          <w:lang w:eastAsia="id-ID"/>
        </w:rPr>
        <w:t>Tgl</w:t>
      </w:r>
      <w:proofErr w:type="spellEnd"/>
      <w:r w:rsidRPr="006816D7">
        <w:rPr>
          <w:rFonts w:ascii="Verdana" w:eastAsia="Times New Roman" w:hAnsi="Verdana" w:cs="Times New Roman"/>
          <w:color w:val="777777"/>
          <w:sz w:val="18"/>
          <w:szCs w:val="18"/>
          <w:lang w:eastAsia="id-ID"/>
        </w:rPr>
        <w:t xml:space="preserve"> 30 Februari, seorang penumpang KRL jatuh dari atap KRL, seminggu kemudian dua orang lagi jatuh. Ini adalah contohnya.</w:t>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id-ID"/>
        </w:rPr>
      </w:pPr>
      <w:r w:rsidRPr="006816D7">
        <w:rPr>
          <w:rFonts w:ascii="Verdana" w:eastAsia="Times New Roman" w:hAnsi="Verdana" w:cs="Times New Roman"/>
          <w:color w:val="333333"/>
          <w:sz w:val="18"/>
          <w:szCs w:val="18"/>
          <w:lang w:eastAsia="id-ID"/>
        </w:rPr>
        <w:t>Pada gunung es, ‘kejadian’ terletak di atas permukaan laut, sehingga semua orang akan bisa melihatnya. Analis yang tidak terlatih, bahkan sebagian manajer cenderung akan </w:t>
      </w:r>
      <w:proofErr w:type="spellStart"/>
      <w:r w:rsidRPr="006816D7">
        <w:rPr>
          <w:rFonts w:ascii="Verdana" w:eastAsia="Times New Roman" w:hAnsi="Verdana" w:cs="Times New Roman"/>
          <w:b/>
          <w:bCs/>
          <w:color w:val="333333"/>
          <w:sz w:val="18"/>
          <w:szCs w:val="18"/>
          <w:lang w:eastAsia="id-ID"/>
        </w:rPr>
        <w:t>bereaksi</w:t>
      </w:r>
      <w:r w:rsidRPr="006816D7">
        <w:rPr>
          <w:rFonts w:ascii="Verdana" w:eastAsia="Times New Roman" w:hAnsi="Verdana" w:cs="Times New Roman"/>
          <w:color w:val="333333"/>
          <w:sz w:val="18"/>
          <w:szCs w:val="18"/>
          <w:lang w:eastAsia="id-ID"/>
        </w:rPr>
        <w:t>terhadap</w:t>
      </w:r>
      <w:proofErr w:type="spellEnd"/>
      <w:r w:rsidRPr="006816D7">
        <w:rPr>
          <w:rFonts w:ascii="Verdana" w:eastAsia="Times New Roman" w:hAnsi="Verdana" w:cs="Times New Roman"/>
          <w:color w:val="333333"/>
          <w:sz w:val="18"/>
          <w:szCs w:val="18"/>
          <w:lang w:eastAsia="id-ID"/>
        </w:rPr>
        <w:t xml:space="preserve"> kejadian. Jadi kata kuncinya adalah </w:t>
      </w:r>
      <w:r w:rsidRPr="006816D7">
        <w:rPr>
          <w:rFonts w:ascii="Verdana" w:eastAsia="Times New Roman" w:hAnsi="Verdana" w:cs="Times New Roman"/>
          <w:b/>
          <w:bCs/>
          <w:color w:val="333333"/>
          <w:sz w:val="18"/>
          <w:szCs w:val="18"/>
          <w:lang w:eastAsia="id-ID"/>
        </w:rPr>
        <w:t>reaktif</w:t>
      </w:r>
      <w:r w:rsidRPr="006816D7">
        <w:rPr>
          <w:rFonts w:ascii="Verdana" w:eastAsia="Times New Roman" w:hAnsi="Verdana" w:cs="Times New Roman"/>
          <w:color w:val="333333"/>
          <w:sz w:val="18"/>
          <w:szCs w:val="18"/>
          <w:lang w:eastAsia="id-ID"/>
        </w:rPr>
        <w:t>.</w:t>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id-ID"/>
        </w:rPr>
      </w:pPr>
      <w:r w:rsidRPr="006816D7">
        <w:rPr>
          <w:rFonts w:ascii="Verdana" w:eastAsia="Times New Roman" w:hAnsi="Verdana" w:cs="Times New Roman"/>
          <w:color w:val="333333"/>
          <w:sz w:val="18"/>
          <w:szCs w:val="18"/>
          <w:lang w:eastAsia="id-ID"/>
        </w:rPr>
        <w:t>Analis dan manajer yang bekerja pada level ini akan bertindak reaktif, seperti pemadam kebakaran. Jika ada kejadian kemudian akan bereaksi. Kejadian demi kejadian akan terlihat seperti kejadian acak tanpa terlihat ada kaitannya (</w:t>
      </w:r>
      <w:proofErr w:type="spellStart"/>
      <w:r w:rsidRPr="006816D7">
        <w:rPr>
          <w:rFonts w:ascii="Verdana" w:eastAsia="Times New Roman" w:hAnsi="Verdana" w:cs="Times New Roman"/>
          <w:color w:val="333333"/>
          <w:sz w:val="18"/>
          <w:szCs w:val="18"/>
          <w:lang w:eastAsia="id-ID"/>
        </w:rPr>
        <w:t>seemingly</w:t>
      </w:r>
      <w:proofErr w:type="spellEnd"/>
      <w:r w:rsidRPr="006816D7">
        <w:rPr>
          <w:rFonts w:ascii="Verdana" w:eastAsia="Times New Roman" w:hAnsi="Verdana" w:cs="Times New Roman"/>
          <w:color w:val="333333"/>
          <w:sz w:val="18"/>
          <w:szCs w:val="18"/>
          <w:lang w:eastAsia="id-ID"/>
        </w:rPr>
        <w:t xml:space="preserve"> </w:t>
      </w:r>
      <w:proofErr w:type="spellStart"/>
      <w:r w:rsidRPr="006816D7">
        <w:rPr>
          <w:rFonts w:ascii="Verdana" w:eastAsia="Times New Roman" w:hAnsi="Verdana" w:cs="Times New Roman"/>
          <w:color w:val="333333"/>
          <w:sz w:val="18"/>
          <w:szCs w:val="18"/>
          <w:lang w:eastAsia="id-ID"/>
        </w:rPr>
        <w:t>unrelated</w:t>
      </w:r>
      <w:proofErr w:type="spellEnd"/>
      <w:r w:rsidRPr="006816D7">
        <w:rPr>
          <w:rFonts w:ascii="Verdana" w:eastAsia="Times New Roman" w:hAnsi="Verdana" w:cs="Times New Roman"/>
          <w:color w:val="333333"/>
          <w:sz w:val="18"/>
          <w:szCs w:val="18"/>
          <w:lang w:eastAsia="id-ID"/>
        </w:rPr>
        <w:t xml:space="preserve"> random </w:t>
      </w:r>
      <w:proofErr w:type="spellStart"/>
      <w:r w:rsidRPr="006816D7">
        <w:rPr>
          <w:rFonts w:ascii="Verdana" w:eastAsia="Times New Roman" w:hAnsi="Verdana" w:cs="Times New Roman"/>
          <w:color w:val="333333"/>
          <w:sz w:val="18"/>
          <w:szCs w:val="18"/>
          <w:lang w:eastAsia="id-ID"/>
        </w:rPr>
        <w:t>events</w:t>
      </w:r>
      <w:proofErr w:type="spellEnd"/>
      <w:r w:rsidRPr="006816D7">
        <w:rPr>
          <w:rFonts w:ascii="Verdana" w:eastAsia="Times New Roman" w:hAnsi="Verdana" w:cs="Times New Roman"/>
          <w:color w:val="333333"/>
          <w:sz w:val="18"/>
          <w:szCs w:val="18"/>
          <w:lang w:eastAsia="id-ID"/>
        </w:rPr>
        <w:t>).</w:t>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id-ID"/>
        </w:rPr>
      </w:pPr>
      <w:r w:rsidRPr="006816D7">
        <w:rPr>
          <w:rFonts w:ascii="Verdana" w:eastAsia="Times New Roman" w:hAnsi="Verdana" w:cs="Times New Roman"/>
          <w:color w:val="333333"/>
          <w:sz w:val="18"/>
          <w:szCs w:val="18"/>
          <w:lang w:eastAsia="id-ID"/>
        </w:rPr>
        <w:t xml:space="preserve">Karena kejadian demi kejadian terlihat acak, maka mereka akan sangat sibuk ‘memadamkan api </w:t>
      </w:r>
      <w:proofErr w:type="spellStart"/>
      <w:r w:rsidRPr="006816D7">
        <w:rPr>
          <w:rFonts w:ascii="Verdana" w:eastAsia="Times New Roman" w:hAnsi="Verdana" w:cs="Times New Roman"/>
          <w:color w:val="333333"/>
          <w:sz w:val="18"/>
          <w:szCs w:val="18"/>
          <w:lang w:eastAsia="id-ID"/>
        </w:rPr>
        <w:t>yg</w:t>
      </w:r>
      <w:proofErr w:type="spellEnd"/>
      <w:r w:rsidRPr="006816D7">
        <w:rPr>
          <w:rFonts w:ascii="Verdana" w:eastAsia="Times New Roman" w:hAnsi="Verdana" w:cs="Times New Roman"/>
          <w:color w:val="333333"/>
          <w:sz w:val="18"/>
          <w:szCs w:val="18"/>
          <w:lang w:eastAsia="id-ID"/>
        </w:rPr>
        <w:t xml:space="preserve"> sedang terjadi’ dari satu kebakaran ke kebakaran lain. Slogan anda adalah ‘</w:t>
      </w:r>
      <w:proofErr w:type="spellStart"/>
      <w:r w:rsidRPr="006816D7">
        <w:rPr>
          <w:rFonts w:ascii="Verdana" w:eastAsia="Times New Roman" w:hAnsi="Verdana" w:cs="Times New Roman"/>
          <w:color w:val="333333"/>
          <w:sz w:val="18"/>
          <w:szCs w:val="18"/>
          <w:lang w:eastAsia="id-ID"/>
        </w:rPr>
        <w:t>working</w:t>
      </w:r>
      <w:proofErr w:type="spellEnd"/>
      <w:r w:rsidRPr="006816D7">
        <w:rPr>
          <w:rFonts w:ascii="Verdana" w:eastAsia="Times New Roman" w:hAnsi="Verdana" w:cs="Times New Roman"/>
          <w:color w:val="333333"/>
          <w:sz w:val="18"/>
          <w:szCs w:val="18"/>
          <w:lang w:eastAsia="id-ID"/>
        </w:rPr>
        <w:t xml:space="preserve"> </w:t>
      </w:r>
      <w:proofErr w:type="spellStart"/>
      <w:r w:rsidRPr="006816D7">
        <w:rPr>
          <w:rFonts w:ascii="Verdana" w:eastAsia="Times New Roman" w:hAnsi="Verdana" w:cs="Times New Roman"/>
          <w:color w:val="333333"/>
          <w:sz w:val="18"/>
          <w:szCs w:val="18"/>
          <w:lang w:eastAsia="id-ID"/>
        </w:rPr>
        <w:t>hard</w:t>
      </w:r>
      <w:proofErr w:type="spellEnd"/>
      <w:r w:rsidRPr="006816D7">
        <w:rPr>
          <w:rFonts w:ascii="Verdana" w:eastAsia="Times New Roman" w:hAnsi="Verdana" w:cs="Times New Roman"/>
          <w:color w:val="333333"/>
          <w:sz w:val="18"/>
          <w:szCs w:val="18"/>
          <w:lang w:eastAsia="id-ID"/>
        </w:rPr>
        <w:t>’, karena semua energi dan waktu anda akan terkuras untuk pekerjaan rutin “memadamkan api yang tak habis-habisnya” tanpa sempat melakukan hal lainnya. Pernahkah anda merasakan hal seperti ini?</w:t>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777777"/>
          <w:sz w:val="18"/>
          <w:szCs w:val="18"/>
          <w:lang w:eastAsia="id-ID"/>
        </w:rPr>
      </w:pPr>
      <w:r w:rsidRPr="006816D7">
        <w:rPr>
          <w:rFonts w:ascii="Verdana" w:eastAsia="Times New Roman" w:hAnsi="Verdana" w:cs="Times New Roman"/>
          <w:color w:val="777777"/>
          <w:sz w:val="18"/>
          <w:szCs w:val="18"/>
          <w:lang w:eastAsia="id-ID"/>
        </w:rPr>
        <w:t xml:space="preserve">Untuk kasus penumpang jatuh dari KRL, pendekatan reaktif misalnya adalah dengan memperketat keamanan: memasang kawat berduri di atap KRL. Dua tiga hari setelah pemasangan mungkin tak ada lagi </w:t>
      </w:r>
      <w:proofErr w:type="spellStart"/>
      <w:r w:rsidRPr="006816D7">
        <w:rPr>
          <w:rFonts w:ascii="Verdana" w:eastAsia="Times New Roman" w:hAnsi="Verdana" w:cs="Times New Roman"/>
          <w:color w:val="777777"/>
          <w:sz w:val="18"/>
          <w:szCs w:val="18"/>
          <w:lang w:eastAsia="id-ID"/>
        </w:rPr>
        <w:t>yg</w:t>
      </w:r>
      <w:proofErr w:type="spellEnd"/>
      <w:r w:rsidRPr="006816D7">
        <w:rPr>
          <w:rFonts w:ascii="Verdana" w:eastAsia="Times New Roman" w:hAnsi="Verdana" w:cs="Times New Roman"/>
          <w:color w:val="777777"/>
          <w:sz w:val="18"/>
          <w:szCs w:val="18"/>
          <w:lang w:eastAsia="id-ID"/>
        </w:rPr>
        <w:t xml:space="preserve"> naik ke atap. Tapi, tentu kita tahu, penumpang KRL lebih kreatif lagi. Kawat berduri bisa </w:t>
      </w:r>
      <w:proofErr w:type="spellStart"/>
      <w:r w:rsidRPr="006816D7">
        <w:rPr>
          <w:rFonts w:ascii="Verdana" w:eastAsia="Times New Roman" w:hAnsi="Verdana" w:cs="Times New Roman"/>
          <w:color w:val="777777"/>
          <w:sz w:val="18"/>
          <w:szCs w:val="18"/>
          <w:lang w:eastAsia="id-ID"/>
        </w:rPr>
        <w:t>dicabutin</w:t>
      </w:r>
      <w:proofErr w:type="spellEnd"/>
      <w:r w:rsidRPr="006816D7">
        <w:rPr>
          <w:rFonts w:ascii="Verdana" w:eastAsia="Times New Roman" w:hAnsi="Verdana" w:cs="Times New Roman"/>
          <w:color w:val="777777"/>
          <w:sz w:val="18"/>
          <w:szCs w:val="18"/>
          <w:lang w:eastAsia="id-ID"/>
        </w:rPr>
        <w:t xml:space="preserve"> di hari keempat; petugas sibuk memasang lagi di hari ketujuh dst. Kucing-kucingan. Petugas PERUMKA sibuk ‘memadamkan api’ ~ </w:t>
      </w:r>
      <w:proofErr w:type="spellStart"/>
      <w:r w:rsidRPr="006816D7">
        <w:rPr>
          <w:rFonts w:ascii="Verdana" w:eastAsia="Times New Roman" w:hAnsi="Verdana" w:cs="Times New Roman"/>
          <w:color w:val="777777"/>
          <w:sz w:val="18"/>
          <w:szCs w:val="18"/>
          <w:lang w:eastAsia="id-ID"/>
        </w:rPr>
        <w:t>working</w:t>
      </w:r>
      <w:proofErr w:type="spellEnd"/>
      <w:r w:rsidRPr="006816D7">
        <w:rPr>
          <w:rFonts w:ascii="Verdana" w:eastAsia="Times New Roman" w:hAnsi="Verdana" w:cs="Times New Roman"/>
          <w:color w:val="777777"/>
          <w:sz w:val="18"/>
          <w:szCs w:val="18"/>
          <w:lang w:eastAsia="id-ID"/>
        </w:rPr>
        <w:t xml:space="preserve"> </w:t>
      </w:r>
      <w:proofErr w:type="spellStart"/>
      <w:r w:rsidRPr="006816D7">
        <w:rPr>
          <w:rFonts w:ascii="Verdana" w:eastAsia="Times New Roman" w:hAnsi="Verdana" w:cs="Times New Roman"/>
          <w:color w:val="777777"/>
          <w:sz w:val="18"/>
          <w:szCs w:val="18"/>
          <w:lang w:eastAsia="id-ID"/>
        </w:rPr>
        <w:t>hard</w:t>
      </w:r>
      <w:proofErr w:type="spellEnd"/>
      <w:r w:rsidRPr="006816D7">
        <w:rPr>
          <w:rFonts w:ascii="Verdana" w:eastAsia="Times New Roman" w:hAnsi="Verdana" w:cs="Times New Roman"/>
          <w:color w:val="777777"/>
          <w:sz w:val="18"/>
          <w:szCs w:val="18"/>
          <w:lang w:eastAsia="id-ID"/>
        </w:rPr>
        <w:t>.</w:t>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id-ID"/>
        </w:rPr>
      </w:pPr>
      <w:r w:rsidRPr="006816D7">
        <w:rPr>
          <w:rFonts w:ascii="Verdana" w:eastAsia="Times New Roman" w:hAnsi="Verdana" w:cs="Times New Roman"/>
          <w:color w:val="333333"/>
          <w:sz w:val="18"/>
          <w:szCs w:val="18"/>
          <w:lang w:eastAsia="id-ID"/>
        </w:rPr>
        <w:t xml:space="preserve">Jangan heran, karena pendekatan ini </w:t>
      </w:r>
      <w:proofErr w:type="spellStart"/>
      <w:r w:rsidRPr="006816D7">
        <w:rPr>
          <w:rFonts w:ascii="Verdana" w:eastAsia="Times New Roman" w:hAnsi="Verdana" w:cs="Times New Roman"/>
          <w:color w:val="333333"/>
          <w:sz w:val="18"/>
          <w:szCs w:val="18"/>
          <w:lang w:eastAsia="id-ID"/>
        </w:rPr>
        <w:t>yg</w:t>
      </w:r>
      <w:proofErr w:type="spellEnd"/>
      <w:r w:rsidRPr="006816D7">
        <w:rPr>
          <w:rFonts w:ascii="Verdana" w:eastAsia="Times New Roman" w:hAnsi="Verdana" w:cs="Times New Roman"/>
          <w:color w:val="333333"/>
          <w:sz w:val="18"/>
          <w:szCs w:val="18"/>
          <w:lang w:eastAsia="id-ID"/>
        </w:rPr>
        <w:t xml:space="preserve"> paling mudah, analisisnya pun paling </w:t>
      </w:r>
      <w:proofErr w:type="spellStart"/>
      <w:r w:rsidRPr="006816D7">
        <w:rPr>
          <w:rFonts w:ascii="Verdana" w:eastAsia="Times New Roman" w:hAnsi="Verdana" w:cs="Times New Roman"/>
          <w:color w:val="333333"/>
          <w:sz w:val="18"/>
          <w:szCs w:val="18"/>
          <w:lang w:eastAsia="id-ID"/>
        </w:rPr>
        <w:t>kasat</w:t>
      </w:r>
      <w:proofErr w:type="spellEnd"/>
      <w:r w:rsidRPr="006816D7">
        <w:rPr>
          <w:rFonts w:ascii="Verdana" w:eastAsia="Times New Roman" w:hAnsi="Verdana" w:cs="Times New Roman"/>
          <w:color w:val="333333"/>
          <w:sz w:val="18"/>
          <w:szCs w:val="18"/>
          <w:lang w:eastAsia="id-ID"/>
        </w:rPr>
        <w:t xml:space="preserve"> mata, banyak sekali pengambil kebijakan (pemerintah, manajer) </w:t>
      </w:r>
      <w:proofErr w:type="spellStart"/>
      <w:r w:rsidRPr="006816D7">
        <w:rPr>
          <w:rFonts w:ascii="Verdana" w:eastAsia="Times New Roman" w:hAnsi="Verdana" w:cs="Times New Roman"/>
          <w:color w:val="333333"/>
          <w:sz w:val="18"/>
          <w:szCs w:val="18"/>
          <w:lang w:eastAsia="id-ID"/>
        </w:rPr>
        <w:t>yg</w:t>
      </w:r>
      <w:proofErr w:type="spellEnd"/>
      <w:r w:rsidRPr="006816D7">
        <w:rPr>
          <w:rFonts w:ascii="Verdana" w:eastAsia="Times New Roman" w:hAnsi="Verdana" w:cs="Times New Roman"/>
          <w:color w:val="333333"/>
          <w:sz w:val="18"/>
          <w:szCs w:val="18"/>
          <w:lang w:eastAsia="id-ID"/>
        </w:rPr>
        <w:t xml:space="preserve"> akhirnya terjebak menggunakan pendekatan ini </w:t>
      </w:r>
      <w:proofErr w:type="spellStart"/>
      <w:r w:rsidRPr="006816D7">
        <w:rPr>
          <w:rFonts w:ascii="Verdana" w:eastAsia="Times New Roman" w:hAnsi="Verdana" w:cs="Times New Roman"/>
          <w:color w:val="333333"/>
          <w:sz w:val="18"/>
          <w:szCs w:val="18"/>
          <w:lang w:eastAsia="id-ID"/>
        </w:rPr>
        <w:t>yg</w:t>
      </w:r>
      <w:proofErr w:type="spellEnd"/>
      <w:r w:rsidRPr="006816D7">
        <w:rPr>
          <w:rFonts w:ascii="Verdana" w:eastAsia="Times New Roman" w:hAnsi="Verdana" w:cs="Times New Roman"/>
          <w:color w:val="333333"/>
          <w:sz w:val="18"/>
          <w:szCs w:val="18"/>
          <w:lang w:eastAsia="id-ID"/>
        </w:rPr>
        <w:t xml:space="preserve"> kadang berhasil tapi seringnya tidak.</w:t>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id-ID"/>
        </w:rPr>
      </w:pPr>
      <w:r w:rsidRPr="006816D7">
        <w:rPr>
          <w:rFonts w:ascii="Verdana" w:eastAsia="Times New Roman" w:hAnsi="Verdana" w:cs="Times New Roman"/>
          <w:b/>
          <w:bCs/>
          <w:color w:val="333333"/>
          <w:sz w:val="18"/>
          <w:szCs w:val="18"/>
          <w:lang w:eastAsia="id-ID"/>
        </w:rPr>
        <w:lastRenderedPageBreak/>
        <w:t>2. Perilaku sistem – pendekatan antisipatif</w:t>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id-ID"/>
        </w:rPr>
      </w:pPr>
      <w:r w:rsidRPr="006816D7">
        <w:rPr>
          <w:rFonts w:ascii="Verdana" w:eastAsia="Times New Roman" w:hAnsi="Verdana" w:cs="Times New Roman"/>
          <w:color w:val="333333"/>
          <w:sz w:val="18"/>
          <w:szCs w:val="18"/>
          <w:lang w:eastAsia="id-ID"/>
        </w:rPr>
        <w:t xml:space="preserve">Tingkatan yang lebih mendalam </w:t>
      </w:r>
      <w:proofErr w:type="spellStart"/>
      <w:r w:rsidRPr="006816D7">
        <w:rPr>
          <w:rFonts w:ascii="Verdana" w:eastAsia="Times New Roman" w:hAnsi="Verdana" w:cs="Times New Roman"/>
          <w:color w:val="333333"/>
          <w:sz w:val="18"/>
          <w:szCs w:val="18"/>
          <w:lang w:eastAsia="id-ID"/>
        </w:rPr>
        <w:t>yg</w:t>
      </w:r>
      <w:proofErr w:type="spellEnd"/>
      <w:r w:rsidRPr="006816D7">
        <w:rPr>
          <w:rFonts w:ascii="Verdana" w:eastAsia="Times New Roman" w:hAnsi="Verdana" w:cs="Times New Roman"/>
          <w:color w:val="333333"/>
          <w:sz w:val="18"/>
          <w:szCs w:val="18"/>
          <w:lang w:eastAsia="id-ID"/>
        </w:rPr>
        <w:t xml:space="preserve"> bisa dilakukan adalah dengan mengamati perilaku sistem. Satu faktor penting </w:t>
      </w:r>
      <w:proofErr w:type="spellStart"/>
      <w:r w:rsidRPr="006816D7">
        <w:rPr>
          <w:rFonts w:ascii="Verdana" w:eastAsia="Times New Roman" w:hAnsi="Verdana" w:cs="Times New Roman"/>
          <w:color w:val="333333"/>
          <w:sz w:val="18"/>
          <w:szCs w:val="18"/>
          <w:lang w:eastAsia="id-ID"/>
        </w:rPr>
        <w:t>yg</w:t>
      </w:r>
      <w:proofErr w:type="spellEnd"/>
      <w:r w:rsidRPr="006816D7">
        <w:rPr>
          <w:rFonts w:ascii="Verdana" w:eastAsia="Times New Roman" w:hAnsi="Verdana" w:cs="Times New Roman"/>
          <w:color w:val="333333"/>
          <w:sz w:val="18"/>
          <w:szCs w:val="18"/>
          <w:lang w:eastAsia="id-ID"/>
        </w:rPr>
        <w:t xml:space="preserve"> harus diperhatikan pada level ini adalah </w:t>
      </w:r>
      <w:r w:rsidRPr="006816D7">
        <w:rPr>
          <w:rFonts w:ascii="Verdana" w:eastAsia="Times New Roman" w:hAnsi="Verdana" w:cs="Times New Roman"/>
          <w:b/>
          <w:bCs/>
          <w:color w:val="333333"/>
          <w:sz w:val="18"/>
          <w:szCs w:val="18"/>
          <w:lang w:eastAsia="id-ID"/>
        </w:rPr>
        <w:t>waktu</w:t>
      </w:r>
      <w:r w:rsidRPr="006816D7">
        <w:rPr>
          <w:rFonts w:ascii="Verdana" w:eastAsia="Times New Roman" w:hAnsi="Verdana" w:cs="Times New Roman"/>
          <w:color w:val="333333"/>
          <w:sz w:val="18"/>
          <w:szCs w:val="18"/>
          <w:lang w:eastAsia="id-ID"/>
        </w:rPr>
        <w:t xml:space="preserve">. Dengan kata lain, kita akan coba melihat dinamika sistem dari satu waktu ke waktu </w:t>
      </w:r>
      <w:proofErr w:type="spellStart"/>
      <w:r w:rsidRPr="006816D7">
        <w:rPr>
          <w:rFonts w:ascii="Verdana" w:eastAsia="Times New Roman" w:hAnsi="Verdana" w:cs="Times New Roman"/>
          <w:color w:val="333333"/>
          <w:sz w:val="18"/>
          <w:szCs w:val="18"/>
          <w:lang w:eastAsia="id-ID"/>
        </w:rPr>
        <w:t>yg</w:t>
      </w:r>
      <w:proofErr w:type="spellEnd"/>
      <w:r w:rsidRPr="006816D7">
        <w:rPr>
          <w:rFonts w:ascii="Verdana" w:eastAsia="Times New Roman" w:hAnsi="Verdana" w:cs="Times New Roman"/>
          <w:color w:val="333333"/>
          <w:sz w:val="18"/>
          <w:szCs w:val="18"/>
          <w:lang w:eastAsia="id-ID"/>
        </w:rPr>
        <w:t xml:space="preserve"> lain.</w:t>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id-ID"/>
        </w:rPr>
      </w:pPr>
      <w:r w:rsidRPr="006816D7">
        <w:rPr>
          <w:rFonts w:ascii="Verdana" w:eastAsia="Times New Roman" w:hAnsi="Verdana" w:cs="Times New Roman"/>
          <w:color w:val="333333"/>
          <w:sz w:val="18"/>
          <w:szCs w:val="18"/>
          <w:lang w:eastAsia="id-ID"/>
        </w:rPr>
        <w:t>Kumpulan kejadian-kejadian bisa dilihat dalam rentetan waktu sehingga -mudah-mudahan- akan terlihat pola-pola tertentu. Pada level analisis ini, kejadian tidak lagi dilihat secara individual sebagai fenomena random – pola / kecenderungan mudah-mudahan akan terlihat.</w:t>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777777"/>
          <w:sz w:val="18"/>
          <w:szCs w:val="18"/>
          <w:lang w:eastAsia="id-ID"/>
        </w:rPr>
      </w:pPr>
      <w:r w:rsidRPr="006816D7">
        <w:rPr>
          <w:rFonts w:ascii="Verdana" w:eastAsia="Times New Roman" w:hAnsi="Verdana" w:cs="Times New Roman"/>
          <w:color w:val="777777"/>
          <w:sz w:val="18"/>
          <w:szCs w:val="18"/>
          <w:lang w:eastAsia="id-ID"/>
        </w:rPr>
        <w:t xml:space="preserve">Jika kita punya pola data kejadian masa lalu </w:t>
      </w:r>
      <w:proofErr w:type="spellStart"/>
      <w:r w:rsidRPr="006816D7">
        <w:rPr>
          <w:rFonts w:ascii="Verdana" w:eastAsia="Times New Roman" w:hAnsi="Verdana" w:cs="Times New Roman"/>
          <w:color w:val="777777"/>
          <w:sz w:val="18"/>
          <w:szCs w:val="18"/>
          <w:lang w:eastAsia="id-ID"/>
        </w:rPr>
        <w:t>so</w:t>
      </w:r>
      <w:proofErr w:type="spellEnd"/>
      <w:r w:rsidRPr="006816D7">
        <w:rPr>
          <w:rFonts w:ascii="Verdana" w:eastAsia="Times New Roman" w:hAnsi="Verdana" w:cs="Times New Roman"/>
          <w:color w:val="777777"/>
          <w:sz w:val="18"/>
          <w:szCs w:val="18"/>
          <w:lang w:eastAsia="id-ID"/>
        </w:rPr>
        <w:t xml:space="preserve"> </w:t>
      </w:r>
      <w:proofErr w:type="spellStart"/>
      <w:r w:rsidRPr="006816D7">
        <w:rPr>
          <w:rFonts w:ascii="Verdana" w:eastAsia="Times New Roman" w:hAnsi="Verdana" w:cs="Times New Roman"/>
          <w:color w:val="777777"/>
          <w:sz w:val="18"/>
          <w:szCs w:val="18"/>
          <w:lang w:eastAsia="id-ID"/>
        </w:rPr>
        <w:t>what</w:t>
      </w:r>
      <w:proofErr w:type="spellEnd"/>
      <w:r w:rsidRPr="006816D7">
        <w:rPr>
          <w:rFonts w:ascii="Verdana" w:eastAsia="Times New Roman" w:hAnsi="Verdana" w:cs="Times New Roman"/>
          <w:color w:val="777777"/>
          <w:sz w:val="18"/>
          <w:szCs w:val="18"/>
          <w:lang w:eastAsia="id-ID"/>
        </w:rPr>
        <w:t xml:space="preserve"> </w:t>
      </w:r>
      <w:proofErr w:type="spellStart"/>
      <w:r w:rsidRPr="006816D7">
        <w:rPr>
          <w:rFonts w:ascii="Verdana" w:eastAsia="Times New Roman" w:hAnsi="Verdana" w:cs="Times New Roman"/>
          <w:color w:val="777777"/>
          <w:sz w:val="18"/>
          <w:szCs w:val="18"/>
          <w:lang w:eastAsia="id-ID"/>
        </w:rPr>
        <w:t>gitu</w:t>
      </w:r>
      <w:proofErr w:type="spellEnd"/>
      <w:r w:rsidRPr="006816D7">
        <w:rPr>
          <w:rFonts w:ascii="Verdana" w:eastAsia="Times New Roman" w:hAnsi="Verdana" w:cs="Times New Roman"/>
          <w:color w:val="777777"/>
          <w:sz w:val="18"/>
          <w:szCs w:val="18"/>
          <w:lang w:eastAsia="id-ID"/>
        </w:rPr>
        <w:t xml:space="preserve"> </w:t>
      </w:r>
      <w:proofErr w:type="spellStart"/>
      <w:r w:rsidRPr="006816D7">
        <w:rPr>
          <w:rFonts w:ascii="Verdana" w:eastAsia="Times New Roman" w:hAnsi="Verdana" w:cs="Times New Roman"/>
          <w:color w:val="777777"/>
          <w:sz w:val="18"/>
          <w:szCs w:val="18"/>
          <w:lang w:eastAsia="id-ID"/>
        </w:rPr>
        <w:t>loh</w:t>
      </w:r>
      <w:proofErr w:type="spellEnd"/>
      <w:r w:rsidRPr="006816D7">
        <w:rPr>
          <w:rFonts w:ascii="Verdana" w:eastAsia="Times New Roman" w:hAnsi="Verdana" w:cs="Times New Roman"/>
          <w:color w:val="777777"/>
          <w:sz w:val="18"/>
          <w:szCs w:val="18"/>
          <w:lang w:eastAsia="id-ID"/>
        </w:rPr>
        <w:t>?</w:t>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id-ID"/>
        </w:rPr>
      </w:pPr>
      <w:proofErr w:type="spellStart"/>
      <w:r w:rsidRPr="006816D7">
        <w:rPr>
          <w:rFonts w:ascii="Verdana" w:eastAsia="Times New Roman" w:hAnsi="Verdana" w:cs="Times New Roman"/>
          <w:color w:val="333333"/>
          <w:sz w:val="18"/>
          <w:szCs w:val="18"/>
          <w:lang w:eastAsia="id-ID"/>
        </w:rPr>
        <w:t>We</w:t>
      </w:r>
      <w:proofErr w:type="spellEnd"/>
      <w:r w:rsidRPr="006816D7">
        <w:rPr>
          <w:rFonts w:ascii="Verdana" w:eastAsia="Times New Roman" w:hAnsi="Verdana" w:cs="Times New Roman"/>
          <w:color w:val="333333"/>
          <w:sz w:val="18"/>
          <w:szCs w:val="18"/>
          <w:lang w:eastAsia="id-ID"/>
        </w:rPr>
        <w:t xml:space="preserve"> </w:t>
      </w:r>
      <w:proofErr w:type="spellStart"/>
      <w:r w:rsidRPr="006816D7">
        <w:rPr>
          <w:rFonts w:ascii="Verdana" w:eastAsia="Times New Roman" w:hAnsi="Verdana" w:cs="Times New Roman"/>
          <w:color w:val="333333"/>
          <w:sz w:val="18"/>
          <w:szCs w:val="18"/>
          <w:lang w:eastAsia="id-ID"/>
        </w:rPr>
        <w:t>lha</w:t>
      </w:r>
      <w:proofErr w:type="spellEnd"/>
      <w:r w:rsidRPr="006816D7">
        <w:rPr>
          <w:rFonts w:ascii="Verdana" w:eastAsia="Times New Roman" w:hAnsi="Verdana" w:cs="Times New Roman"/>
          <w:color w:val="333333"/>
          <w:sz w:val="18"/>
          <w:szCs w:val="18"/>
          <w:lang w:eastAsia="id-ID"/>
        </w:rPr>
        <w:t xml:space="preserve">, tentunya </w:t>
      </w:r>
      <w:proofErr w:type="spellStart"/>
      <w:r w:rsidRPr="006816D7">
        <w:rPr>
          <w:rFonts w:ascii="Verdana" w:eastAsia="Times New Roman" w:hAnsi="Verdana" w:cs="Times New Roman"/>
          <w:color w:val="333333"/>
          <w:sz w:val="18"/>
          <w:szCs w:val="18"/>
          <w:lang w:eastAsia="id-ID"/>
        </w:rPr>
        <w:t>IE-ers</w:t>
      </w:r>
      <w:proofErr w:type="spellEnd"/>
      <w:r w:rsidRPr="006816D7">
        <w:rPr>
          <w:rFonts w:ascii="Verdana" w:eastAsia="Times New Roman" w:hAnsi="Verdana" w:cs="Times New Roman"/>
          <w:color w:val="333333"/>
          <w:sz w:val="18"/>
          <w:szCs w:val="18"/>
          <w:lang w:eastAsia="id-ID"/>
        </w:rPr>
        <w:t xml:space="preserve"> akan segera bisa mengatakan: “</w:t>
      </w:r>
      <w:proofErr w:type="spellStart"/>
      <w:r w:rsidRPr="006816D7">
        <w:rPr>
          <w:rFonts w:ascii="Verdana" w:eastAsia="Times New Roman" w:hAnsi="Verdana" w:cs="Times New Roman"/>
          <w:color w:val="333333"/>
          <w:sz w:val="18"/>
          <w:szCs w:val="18"/>
          <w:lang w:eastAsia="id-ID"/>
        </w:rPr>
        <w:t>hore</w:t>
      </w:r>
      <w:proofErr w:type="spellEnd"/>
      <w:r w:rsidRPr="006816D7">
        <w:rPr>
          <w:rFonts w:ascii="Verdana" w:eastAsia="Times New Roman" w:hAnsi="Verdana" w:cs="Times New Roman"/>
          <w:color w:val="333333"/>
          <w:sz w:val="18"/>
          <w:szCs w:val="18"/>
          <w:lang w:eastAsia="id-ID"/>
        </w:rPr>
        <w:t xml:space="preserve"> kita bisa prediksi masa depan”.</w:t>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777777"/>
          <w:sz w:val="18"/>
          <w:szCs w:val="18"/>
          <w:lang w:eastAsia="id-ID"/>
        </w:rPr>
      </w:pPr>
      <w:proofErr w:type="spellStart"/>
      <w:r w:rsidRPr="006816D7">
        <w:rPr>
          <w:rFonts w:ascii="Verdana" w:eastAsia="Times New Roman" w:hAnsi="Verdana" w:cs="Times New Roman"/>
          <w:color w:val="777777"/>
          <w:sz w:val="18"/>
          <w:szCs w:val="18"/>
          <w:lang w:eastAsia="id-ID"/>
        </w:rPr>
        <w:t>Kalo</w:t>
      </w:r>
      <w:proofErr w:type="spellEnd"/>
      <w:r w:rsidRPr="006816D7">
        <w:rPr>
          <w:rFonts w:ascii="Verdana" w:eastAsia="Times New Roman" w:hAnsi="Verdana" w:cs="Times New Roman"/>
          <w:color w:val="777777"/>
          <w:sz w:val="18"/>
          <w:szCs w:val="18"/>
          <w:lang w:eastAsia="id-ID"/>
        </w:rPr>
        <w:t xml:space="preserve"> </w:t>
      </w:r>
      <w:proofErr w:type="spellStart"/>
      <w:r w:rsidRPr="006816D7">
        <w:rPr>
          <w:rFonts w:ascii="Verdana" w:eastAsia="Times New Roman" w:hAnsi="Verdana" w:cs="Times New Roman"/>
          <w:color w:val="777777"/>
          <w:sz w:val="18"/>
          <w:szCs w:val="18"/>
          <w:lang w:eastAsia="id-ID"/>
        </w:rPr>
        <w:t>udah</w:t>
      </w:r>
      <w:proofErr w:type="spellEnd"/>
      <w:r w:rsidRPr="006816D7">
        <w:rPr>
          <w:rFonts w:ascii="Verdana" w:eastAsia="Times New Roman" w:hAnsi="Verdana" w:cs="Times New Roman"/>
          <w:color w:val="777777"/>
          <w:sz w:val="18"/>
          <w:szCs w:val="18"/>
          <w:lang w:eastAsia="id-ID"/>
        </w:rPr>
        <w:t xml:space="preserve"> bisa memprediksi masa depan?</w:t>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id-ID"/>
        </w:rPr>
      </w:pPr>
      <w:r w:rsidRPr="006816D7">
        <w:rPr>
          <w:rFonts w:ascii="Verdana" w:eastAsia="Times New Roman" w:hAnsi="Verdana" w:cs="Times New Roman"/>
          <w:color w:val="333333"/>
          <w:sz w:val="18"/>
          <w:szCs w:val="18"/>
          <w:lang w:eastAsia="id-ID"/>
        </w:rPr>
        <w:t xml:space="preserve">Tentu kita bisa lakukan perencanaan antisipatif – kita tak lagi sekadar reaktif. Kita </w:t>
      </w:r>
      <w:proofErr w:type="spellStart"/>
      <w:r w:rsidRPr="006816D7">
        <w:rPr>
          <w:rFonts w:ascii="Verdana" w:eastAsia="Times New Roman" w:hAnsi="Verdana" w:cs="Times New Roman"/>
          <w:color w:val="333333"/>
          <w:sz w:val="18"/>
          <w:szCs w:val="18"/>
          <w:lang w:eastAsia="id-ID"/>
        </w:rPr>
        <w:t>udah</w:t>
      </w:r>
      <w:proofErr w:type="spellEnd"/>
      <w:r w:rsidRPr="006816D7">
        <w:rPr>
          <w:rFonts w:ascii="Verdana" w:eastAsia="Times New Roman" w:hAnsi="Verdana" w:cs="Times New Roman"/>
          <w:color w:val="333333"/>
          <w:sz w:val="18"/>
          <w:szCs w:val="18"/>
          <w:lang w:eastAsia="id-ID"/>
        </w:rPr>
        <w:t xml:space="preserve"> mulai </w:t>
      </w:r>
      <w:proofErr w:type="spellStart"/>
      <w:r w:rsidRPr="006816D7">
        <w:rPr>
          <w:rFonts w:ascii="Verdana" w:eastAsia="Times New Roman" w:hAnsi="Verdana" w:cs="Times New Roman"/>
          <w:color w:val="333333"/>
          <w:sz w:val="18"/>
          <w:szCs w:val="18"/>
          <w:lang w:eastAsia="id-ID"/>
        </w:rPr>
        <w:t>working</w:t>
      </w:r>
      <w:proofErr w:type="spellEnd"/>
      <w:r w:rsidRPr="006816D7">
        <w:rPr>
          <w:rFonts w:ascii="Verdana" w:eastAsia="Times New Roman" w:hAnsi="Verdana" w:cs="Times New Roman"/>
          <w:color w:val="333333"/>
          <w:sz w:val="18"/>
          <w:szCs w:val="18"/>
          <w:lang w:eastAsia="id-ID"/>
        </w:rPr>
        <w:t xml:space="preserve"> </w:t>
      </w:r>
      <w:proofErr w:type="spellStart"/>
      <w:r w:rsidRPr="006816D7">
        <w:rPr>
          <w:rFonts w:ascii="Verdana" w:eastAsia="Times New Roman" w:hAnsi="Verdana" w:cs="Times New Roman"/>
          <w:color w:val="333333"/>
          <w:sz w:val="18"/>
          <w:szCs w:val="18"/>
          <w:lang w:eastAsia="id-ID"/>
        </w:rPr>
        <w:t>smart</w:t>
      </w:r>
      <w:proofErr w:type="spellEnd"/>
      <w:r w:rsidRPr="006816D7">
        <w:rPr>
          <w:rFonts w:ascii="Verdana" w:eastAsia="Times New Roman" w:hAnsi="Verdana" w:cs="Times New Roman"/>
          <w:color w:val="333333"/>
          <w:sz w:val="18"/>
          <w:szCs w:val="18"/>
          <w:lang w:eastAsia="id-ID"/>
        </w:rPr>
        <w:t xml:space="preserve"> not </w:t>
      </w:r>
      <w:proofErr w:type="spellStart"/>
      <w:r w:rsidRPr="006816D7">
        <w:rPr>
          <w:rFonts w:ascii="Verdana" w:eastAsia="Times New Roman" w:hAnsi="Verdana" w:cs="Times New Roman"/>
          <w:color w:val="333333"/>
          <w:sz w:val="18"/>
          <w:szCs w:val="18"/>
          <w:lang w:eastAsia="id-ID"/>
        </w:rPr>
        <w:t>only</w:t>
      </w:r>
      <w:proofErr w:type="spellEnd"/>
      <w:r w:rsidRPr="006816D7">
        <w:rPr>
          <w:rFonts w:ascii="Verdana" w:eastAsia="Times New Roman" w:hAnsi="Verdana" w:cs="Times New Roman"/>
          <w:color w:val="333333"/>
          <w:sz w:val="18"/>
          <w:szCs w:val="18"/>
          <w:lang w:eastAsia="id-ID"/>
        </w:rPr>
        <w:t xml:space="preserve"> </w:t>
      </w:r>
      <w:proofErr w:type="spellStart"/>
      <w:r w:rsidRPr="006816D7">
        <w:rPr>
          <w:rFonts w:ascii="Verdana" w:eastAsia="Times New Roman" w:hAnsi="Verdana" w:cs="Times New Roman"/>
          <w:color w:val="333333"/>
          <w:sz w:val="18"/>
          <w:szCs w:val="18"/>
          <w:lang w:eastAsia="id-ID"/>
        </w:rPr>
        <w:t>hard</w:t>
      </w:r>
      <w:proofErr w:type="spellEnd"/>
      <w:r w:rsidRPr="006816D7">
        <w:rPr>
          <w:rFonts w:ascii="Verdana" w:eastAsia="Times New Roman" w:hAnsi="Verdana" w:cs="Times New Roman"/>
          <w:color w:val="333333"/>
          <w:sz w:val="18"/>
          <w:szCs w:val="18"/>
          <w:lang w:eastAsia="id-ID"/>
        </w:rPr>
        <w:t>.</w:t>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777777"/>
          <w:sz w:val="18"/>
          <w:szCs w:val="18"/>
          <w:lang w:eastAsia="id-ID"/>
        </w:rPr>
      </w:pPr>
      <w:r w:rsidRPr="006816D7">
        <w:rPr>
          <w:rFonts w:ascii="Verdana" w:eastAsia="Times New Roman" w:hAnsi="Verdana" w:cs="Times New Roman"/>
          <w:color w:val="777777"/>
          <w:sz w:val="18"/>
          <w:szCs w:val="18"/>
          <w:lang w:eastAsia="id-ID"/>
        </w:rPr>
        <w:t xml:space="preserve">Sebagai contoh untuk kasus KRL tadi. Jika kebetulan ada karyawan PERUMKA </w:t>
      </w:r>
      <w:proofErr w:type="spellStart"/>
      <w:r w:rsidRPr="006816D7">
        <w:rPr>
          <w:rFonts w:ascii="Verdana" w:eastAsia="Times New Roman" w:hAnsi="Verdana" w:cs="Times New Roman"/>
          <w:color w:val="777777"/>
          <w:sz w:val="18"/>
          <w:szCs w:val="18"/>
          <w:lang w:eastAsia="id-ID"/>
        </w:rPr>
        <w:t>yg</w:t>
      </w:r>
      <w:proofErr w:type="spellEnd"/>
      <w:r w:rsidRPr="006816D7">
        <w:rPr>
          <w:rFonts w:ascii="Verdana" w:eastAsia="Times New Roman" w:hAnsi="Verdana" w:cs="Times New Roman"/>
          <w:color w:val="777777"/>
          <w:sz w:val="18"/>
          <w:szCs w:val="18"/>
          <w:lang w:eastAsia="id-ID"/>
        </w:rPr>
        <w:t xml:space="preserve"> membuat catatan kejadian </w:t>
      </w:r>
      <w:proofErr w:type="spellStart"/>
      <w:r w:rsidRPr="006816D7">
        <w:rPr>
          <w:rFonts w:ascii="Verdana" w:eastAsia="Times New Roman" w:hAnsi="Verdana" w:cs="Times New Roman"/>
          <w:color w:val="777777"/>
          <w:sz w:val="18"/>
          <w:szCs w:val="18"/>
          <w:lang w:eastAsia="id-ID"/>
        </w:rPr>
        <w:t>accident</w:t>
      </w:r>
      <w:proofErr w:type="spellEnd"/>
      <w:r w:rsidRPr="006816D7">
        <w:rPr>
          <w:rFonts w:ascii="Verdana" w:eastAsia="Times New Roman" w:hAnsi="Verdana" w:cs="Times New Roman"/>
          <w:color w:val="777777"/>
          <w:sz w:val="18"/>
          <w:szCs w:val="18"/>
          <w:lang w:eastAsia="id-ID"/>
        </w:rPr>
        <w:t xml:space="preserve"> dan </w:t>
      </w:r>
      <w:proofErr w:type="spellStart"/>
      <w:r w:rsidRPr="006816D7">
        <w:rPr>
          <w:rFonts w:ascii="Verdana" w:eastAsia="Times New Roman" w:hAnsi="Verdana" w:cs="Times New Roman"/>
          <w:color w:val="777777"/>
          <w:sz w:val="18"/>
          <w:szCs w:val="18"/>
          <w:lang w:eastAsia="id-ID"/>
        </w:rPr>
        <w:t>incident</w:t>
      </w:r>
      <w:proofErr w:type="spellEnd"/>
      <w:r w:rsidRPr="006816D7">
        <w:rPr>
          <w:rFonts w:ascii="Verdana" w:eastAsia="Times New Roman" w:hAnsi="Verdana" w:cs="Times New Roman"/>
          <w:color w:val="777777"/>
          <w:sz w:val="18"/>
          <w:szCs w:val="18"/>
          <w:lang w:eastAsia="id-ID"/>
        </w:rPr>
        <w:t xml:space="preserve"> (</w:t>
      </w:r>
      <w:proofErr w:type="spellStart"/>
      <w:r w:rsidRPr="006816D7">
        <w:rPr>
          <w:rFonts w:ascii="Verdana" w:eastAsia="Times New Roman" w:hAnsi="Verdana" w:cs="Times New Roman"/>
          <w:color w:val="777777"/>
          <w:sz w:val="18"/>
          <w:szCs w:val="18"/>
          <w:lang w:eastAsia="id-ID"/>
        </w:rPr>
        <w:t>near</w:t>
      </w:r>
      <w:proofErr w:type="spellEnd"/>
      <w:r w:rsidRPr="006816D7">
        <w:rPr>
          <w:rFonts w:ascii="Verdana" w:eastAsia="Times New Roman" w:hAnsi="Verdana" w:cs="Times New Roman"/>
          <w:color w:val="777777"/>
          <w:sz w:val="18"/>
          <w:szCs w:val="18"/>
          <w:lang w:eastAsia="id-ID"/>
        </w:rPr>
        <w:t xml:space="preserve"> </w:t>
      </w:r>
      <w:proofErr w:type="spellStart"/>
      <w:r w:rsidRPr="006816D7">
        <w:rPr>
          <w:rFonts w:ascii="Verdana" w:eastAsia="Times New Roman" w:hAnsi="Verdana" w:cs="Times New Roman"/>
          <w:color w:val="777777"/>
          <w:sz w:val="18"/>
          <w:szCs w:val="18"/>
          <w:lang w:eastAsia="id-ID"/>
        </w:rPr>
        <w:t>miss</w:t>
      </w:r>
      <w:proofErr w:type="spellEnd"/>
      <w:r w:rsidRPr="006816D7">
        <w:rPr>
          <w:rFonts w:ascii="Verdana" w:eastAsia="Times New Roman" w:hAnsi="Verdana" w:cs="Times New Roman"/>
          <w:color w:val="777777"/>
          <w:sz w:val="18"/>
          <w:szCs w:val="18"/>
          <w:lang w:eastAsia="id-ID"/>
        </w:rPr>
        <w:t xml:space="preserve">) dari waktu ke waktu; mungkin tren atau pola </w:t>
      </w:r>
      <w:proofErr w:type="spellStart"/>
      <w:r w:rsidRPr="006816D7">
        <w:rPr>
          <w:rFonts w:ascii="Verdana" w:eastAsia="Times New Roman" w:hAnsi="Verdana" w:cs="Times New Roman"/>
          <w:color w:val="777777"/>
          <w:sz w:val="18"/>
          <w:szCs w:val="18"/>
          <w:lang w:eastAsia="id-ID"/>
        </w:rPr>
        <w:t>nya</w:t>
      </w:r>
      <w:proofErr w:type="spellEnd"/>
      <w:r w:rsidRPr="006816D7">
        <w:rPr>
          <w:rFonts w:ascii="Verdana" w:eastAsia="Times New Roman" w:hAnsi="Verdana" w:cs="Times New Roman"/>
          <w:color w:val="777777"/>
          <w:sz w:val="18"/>
          <w:szCs w:val="18"/>
          <w:lang w:eastAsia="id-ID"/>
        </w:rPr>
        <w:t xml:space="preserve"> akan keliatan.</w:t>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777777"/>
          <w:sz w:val="18"/>
          <w:szCs w:val="18"/>
          <w:lang w:eastAsia="id-ID"/>
        </w:rPr>
      </w:pPr>
      <w:r w:rsidRPr="006816D7">
        <w:rPr>
          <w:rFonts w:ascii="Verdana" w:eastAsia="Times New Roman" w:hAnsi="Verdana" w:cs="Times New Roman"/>
          <w:color w:val="777777"/>
          <w:sz w:val="18"/>
          <w:szCs w:val="18"/>
          <w:lang w:eastAsia="id-ID"/>
        </w:rPr>
        <w:t xml:space="preserve">Dari </w:t>
      </w:r>
      <w:proofErr w:type="spellStart"/>
      <w:r w:rsidRPr="006816D7">
        <w:rPr>
          <w:rFonts w:ascii="Verdana" w:eastAsia="Times New Roman" w:hAnsi="Verdana" w:cs="Times New Roman"/>
          <w:color w:val="777777"/>
          <w:sz w:val="18"/>
          <w:szCs w:val="18"/>
          <w:lang w:eastAsia="id-ID"/>
        </w:rPr>
        <w:t>historical</w:t>
      </w:r>
      <w:proofErr w:type="spellEnd"/>
      <w:r w:rsidRPr="006816D7">
        <w:rPr>
          <w:rFonts w:ascii="Verdana" w:eastAsia="Times New Roman" w:hAnsi="Verdana" w:cs="Times New Roman"/>
          <w:color w:val="777777"/>
          <w:sz w:val="18"/>
          <w:szCs w:val="18"/>
          <w:lang w:eastAsia="id-ID"/>
        </w:rPr>
        <w:t xml:space="preserve"> data </w:t>
      </w:r>
      <w:proofErr w:type="spellStart"/>
      <w:r w:rsidRPr="006816D7">
        <w:rPr>
          <w:rFonts w:ascii="Verdana" w:eastAsia="Times New Roman" w:hAnsi="Verdana" w:cs="Times New Roman"/>
          <w:color w:val="777777"/>
          <w:sz w:val="18"/>
          <w:szCs w:val="18"/>
          <w:lang w:eastAsia="id-ID"/>
        </w:rPr>
        <w:t>yg</w:t>
      </w:r>
      <w:proofErr w:type="spellEnd"/>
      <w:r w:rsidRPr="006816D7">
        <w:rPr>
          <w:rFonts w:ascii="Verdana" w:eastAsia="Times New Roman" w:hAnsi="Verdana" w:cs="Times New Roman"/>
          <w:color w:val="777777"/>
          <w:sz w:val="18"/>
          <w:szCs w:val="18"/>
          <w:lang w:eastAsia="id-ID"/>
        </w:rPr>
        <w:t xml:space="preserve"> ada, kemudian mungkin bisa dilihat bahwa ternyata pola data jumlah kecelakaan penumpang jatuh terkait dengan hari gajian. – Ini misalnya lho-. Pas hari gajian dan beberapa hari berikutnya, ternyata jumlah kecelakaan menurun. Pas tanggal tua, kecelakaan naik signifikan. Dengan pendekatan kedua (melihat perilaku sistem), akhirnya PERUMKA bisa melakukan </w:t>
      </w:r>
      <w:proofErr w:type="spellStart"/>
      <w:r w:rsidRPr="006816D7">
        <w:rPr>
          <w:rFonts w:ascii="Verdana" w:eastAsia="Times New Roman" w:hAnsi="Verdana" w:cs="Times New Roman"/>
          <w:color w:val="777777"/>
          <w:sz w:val="18"/>
          <w:szCs w:val="18"/>
          <w:lang w:eastAsia="id-ID"/>
        </w:rPr>
        <w:t>perencanaan</w:t>
      </w:r>
      <w:r w:rsidRPr="006816D7">
        <w:rPr>
          <w:rFonts w:ascii="Verdana" w:eastAsia="Times New Roman" w:hAnsi="Verdana" w:cs="Times New Roman"/>
          <w:b/>
          <w:bCs/>
          <w:color w:val="777777"/>
          <w:sz w:val="18"/>
          <w:szCs w:val="18"/>
          <w:lang w:eastAsia="id-ID"/>
        </w:rPr>
        <w:t>antisipatif</w:t>
      </w:r>
      <w:proofErr w:type="spellEnd"/>
      <w:r w:rsidRPr="006816D7">
        <w:rPr>
          <w:rFonts w:ascii="Verdana" w:eastAsia="Times New Roman" w:hAnsi="Verdana" w:cs="Times New Roman"/>
          <w:b/>
          <w:bCs/>
          <w:color w:val="777777"/>
          <w:sz w:val="18"/>
          <w:szCs w:val="18"/>
          <w:lang w:eastAsia="id-ID"/>
        </w:rPr>
        <w:t xml:space="preserve"> untuk masa mendatang</w:t>
      </w:r>
      <w:r w:rsidRPr="006816D7">
        <w:rPr>
          <w:rFonts w:ascii="Verdana" w:eastAsia="Times New Roman" w:hAnsi="Verdana" w:cs="Times New Roman"/>
          <w:color w:val="777777"/>
          <w:sz w:val="18"/>
          <w:szCs w:val="18"/>
          <w:lang w:eastAsia="id-ID"/>
        </w:rPr>
        <w:t xml:space="preserve">. Misalnya, saat-saat tanggal-tanggal tua keamanan ditingkatkan atau strategi lain </w:t>
      </w:r>
      <w:proofErr w:type="spellStart"/>
      <w:r w:rsidRPr="006816D7">
        <w:rPr>
          <w:rFonts w:ascii="Verdana" w:eastAsia="Times New Roman" w:hAnsi="Verdana" w:cs="Times New Roman"/>
          <w:color w:val="777777"/>
          <w:sz w:val="18"/>
          <w:szCs w:val="18"/>
          <w:lang w:eastAsia="id-ID"/>
        </w:rPr>
        <w:t>yg</w:t>
      </w:r>
      <w:proofErr w:type="spellEnd"/>
      <w:r w:rsidRPr="006816D7">
        <w:rPr>
          <w:rFonts w:ascii="Verdana" w:eastAsia="Times New Roman" w:hAnsi="Verdana" w:cs="Times New Roman"/>
          <w:color w:val="777777"/>
          <w:sz w:val="18"/>
          <w:szCs w:val="18"/>
          <w:lang w:eastAsia="id-ID"/>
        </w:rPr>
        <w:t xml:space="preserve"> lebih kreatif dan dikaitkan dengan tanggal tua / muda.</w:t>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id-ID"/>
        </w:rPr>
      </w:pPr>
      <w:r w:rsidRPr="006816D7">
        <w:rPr>
          <w:rFonts w:ascii="Verdana" w:eastAsia="Times New Roman" w:hAnsi="Verdana" w:cs="Times New Roman"/>
          <w:color w:val="333333"/>
          <w:sz w:val="18"/>
          <w:szCs w:val="18"/>
          <w:lang w:eastAsia="id-ID"/>
        </w:rPr>
        <w:t xml:space="preserve">Sampai level ini anda sudah menggunakan pendekatan lumayan </w:t>
      </w:r>
      <w:proofErr w:type="spellStart"/>
      <w:r w:rsidRPr="006816D7">
        <w:rPr>
          <w:rFonts w:ascii="Verdana" w:eastAsia="Times New Roman" w:hAnsi="Verdana" w:cs="Times New Roman"/>
          <w:color w:val="333333"/>
          <w:sz w:val="18"/>
          <w:szCs w:val="18"/>
          <w:lang w:eastAsia="id-ID"/>
        </w:rPr>
        <w:t>smart</w:t>
      </w:r>
      <w:proofErr w:type="spellEnd"/>
      <w:r w:rsidRPr="006816D7">
        <w:rPr>
          <w:rFonts w:ascii="Verdana" w:eastAsia="Times New Roman" w:hAnsi="Verdana" w:cs="Times New Roman"/>
          <w:color w:val="333333"/>
          <w:sz w:val="18"/>
          <w:szCs w:val="18"/>
          <w:lang w:eastAsia="id-ID"/>
        </w:rPr>
        <w:t xml:space="preserve"> – tapi belum terlalu </w:t>
      </w:r>
      <w:proofErr w:type="spellStart"/>
      <w:r w:rsidRPr="006816D7">
        <w:rPr>
          <w:rFonts w:ascii="Verdana" w:eastAsia="Times New Roman" w:hAnsi="Verdana" w:cs="Times New Roman"/>
          <w:color w:val="333333"/>
          <w:sz w:val="18"/>
          <w:szCs w:val="18"/>
          <w:lang w:eastAsia="id-ID"/>
        </w:rPr>
        <w:t>smart</w:t>
      </w:r>
      <w:proofErr w:type="spellEnd"/>
      <w:r w:rsidRPr="006816D7">
        <w:rPr>
          <w:rFonts w:ascii="Verdana" w:eastAsia="Times New Roman" w:hAnsi="Verdana" w:cs="Times New Roman"/>
          <w:color w:val="333333"/>
          <w:sz w:val="18"/>
          <w:szCs w:val="18"/>
          <w:lang w:eastAsia="id-ID"/>
        </w:rPr>
        <w:t xml:space="preserve">. Kejadian </w:t>
      </w:r>
      <w:proofErr w:type="spellStart"/>
      <w:r w:rsidRPr="006816D7">
        <w:rPr>
          <w:rFonts w:ascii="Verdana" w:eastAsia="Times New Roman" w:hAnsi="Verdana" w:cs="Times New Roman"/>
          <w:color w:val="333333"/>
          <w:sz w:val="18"/>
          <w:szCs w:val="18"/>
          <w:lang w:eastAsia="id-ID"/>
        </w:rPr>
        <w:t>yg</w:t>
      </w:r>
      <w:proofErr w:type="spellEnd"/>
      <w:r w:rsidRPr="006816D7">
        <w:rPr>
          <w:rFonts w:ascii="Verdana" w:eastAsia="Times New Roman" w:hAnsi="Verdana" w:cs="Times New Roman"/>
          <w:color w:val="333333"/>
          <w:sz w:val="18"/>
          <w:szCs w:val="18"/>
          <w:lang w:eastAsia="id-ID"/>
        </w:rPr>
        <w:t xml:space="preserve"> </w:t>
      </w:r>
      <w:proofErr w:type="spellStart"/>
      <w:r w:rsidRPr="006816D7">
        <w:rPr>
          <w:rFonts w:ascii="Verdana" w:eastAsia="Times New Roman" w:hAnsi="Verdana" w:cs="Times New Roman"/>
          <w:color w:val="333333"/>
          <w:sz w:val="18"/>
          <w:szCs w:val="18"/>
          <w:lang w:eastAsia="id-ID"/>
        </w:rPr>
        <w:t>terihat</w:t>
      </w:r>
      <w:proofErr w:type="spellEnd"/>
      <w:r w:rsidRPr="006816D7">
        <w:rPr>
          <w:rFonts w:ascii="Verdana" w:eastAsia="Times New Roman" w:hAnsi="Verdana" w:cs="Times New Roman"/>
          <w:color w:val="333333"/>
          <w:sz w:val="18"/>
          <w:szCs w:val="18"/>
          <w:lang w:eastAsia="id-ID"/>
        </w:rPr>
        <w:t xml:space="preserve"> berulang tidak akan bisa dihentikan / dicegah dengan pendekatan antisipatif. Kejadian tetap akan berulang, tapi anda sudah lebih siap: kapan harus mencurahkan </w:t>
      </w:r>
      <w:proofErr w:type="spellStart"/>
      <w:r w:rsidRPr="006816D7">
        <w:rPr>
          <w:rFonts w:ascii="Verdana" w:eastAsia="Times New Roman" w:hAnsi="Verdana" w:cs="Times New Roman"/>
          <w:color w:val="333333"/>
          <w:sz w:val="18"/>
          <w:szCs w:val="18"/>
          <w:lang w:eastAsia="id-ID"/>
        </w:rPr>
        <w:t>resources</w:t>
      </w:r>
      <w:proofErr w:type="spellEnd"/>
      <w:r w:rsidRPr="006816D7">
        <w:rPr>
          <w:rFonts w:ascii="Verdana" w:eastAsia="Times New Roman" w:hAnsi="Verdana" w:cs="Times New Roman"/>
          <w:color w:val="333333"/>
          <w:sz w:val="18"/>
          <w:szCs w:val="18"/>
          <w:lang w:eastAsia="id-ID"/>
        </w:rPr>
        <w:t xml:space="preserve"> untuk </w:t>
      </w:r>
      <w:proofErr w:type="spellStart"/>
      <w:r w:rsidRPr="006816D7">
        <w:rPr>
          <w:rFonts w:ascii="Verdana" w:eastAsia="Times New Roman" w:hAnsi="Verdana" w:cs="Times New Roman"/>
          <w:color w:val="333333"/>
          <w:sz w:val="18"/>
          <w:szCs w:val="18"/>
          <w:lang w:eastAsia="id-ID"/>
        </w:rPr>
        <w:t>working</w:t>
      </w:r>
      <w:proofErr w:type="spellEnd"/>
      <w:r w:rsidRPr="006816D7">
        <w:rPr>
          <w:rFonts w:ascii="Verdana" w:eastAsia="Times New Roman" w:hAnsi="Verdana" w:cs="Times New Roman"/>
          <w:color w:val="333333"/>
          <w:sz w:val="18"/>
          <w:szCs w:val="18"/>
          <w:lang w:eastAsia="id-ID"/>
        </w:rPr>
        <w:t xml:space="preserve"> </w:t>
      </w:r>
      <w:proofErr w:type="spellStart"/>
      <w:r w:rsidRPr="006816D7">
        <w:rPr>
          <w:rFonts w:ascii="Verdana" w:eastAsia="Times New Roman" w:hAnsi="Verdana" w:cs="Times New Roman"/>
          <w:color w:val="333333"/>
          <w:sz w:val="18"/>
          <w:szCs w:val="18"/>
          <w:lang w:eastAsia="id-ID"/>
        </w:rPr>
        <w:t>hard</w:t>
      </w:r>
      <w:proofErr w:type="spellEnd"/>
      <w:r w:rsidRPr="006816D7">
        <w:rPr>
          <w:rFonts w:ascii="Verdana" w:eastAsia="Times New Roman" w:hAnsi="Verdana" w:cs="Times New Roman"/>
          <w:color w:val="333333"/>
          <w:sz w:val="18"/>
          <w:szCs w:val="18"/>
          <w:lang w:eastAsia="id-ID"/>
        </w:rPr>
        <w:t xml:space="preserve"> – kapan anda bisa gunakan waktu untuk berpikir.</w:t>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id-ID"/>
        </w:rPr>
      </w:pPr>
      <w:r w:rsidRPr="006816D7">
        <w:rPr>
          <w:rFonts w:ascii="Verdana" w:eastAsia="Times New Roman" w:hAnsi="Verdana" w:cs="Times New Roman"/>
          <w:b/>
          <w:bCs/>
          <w:color w:val="333333"/>
          <w:sz w:val="18"/>
          <w:szCs w:val="18"/>
          <w:lang w:eastAsia="id-ID"/>
        </w:rPr>
        <w:t>3. Struktur sistem – pendekatan generatif</w:t>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id-ID"/>
        </w:rPr>
      </w:pPr>
      <w:r w:rsidRPr="006816D7">
        <w:rPr>
          <w:rFonts w:ascii="Verdana" w:eastAsia="Times New Roman" w:hAnsi="Verdana" w:cs="Times New Roman"/>
          <w:color w:val="333333"/>
          <w:sz w:val="18"/>
          <w:szCs w:val="18"/>
          <w:lang w:eastAsia="id-ID"/>
        </w:rPr>
        <w:t xml:space="preserve">Pendekatan terakhir ini paling susah, karena analis dan pengambil kebijakan harus memiliki kemampuan analitis abstrak plus visi. Untuk bisa melakukan analisis tahap ini, analis </w:t>
      </w:r>
      <w:proofErr w:type="spellStart"/>
      <w:r w:rsidRPr="006816D7">
        <w:rPr>
          <w:rFonts w:ascii="Verdana" w:eastAsia="Times New Roman" w:hAnsi="Verdana" w:cs="Times New Roman"/>
          <w:color w:val="333333"/>
          <w:sz w:val="18"/>
          <w:szCs w:val="18"/>
          <w:lang w:eastAsia="id-ID"/>
        </w:rPr>
        <w:t>yg</w:t>
      </w:r>
      <w:proofErr w:type="spellEnd"/>
      <w:r w:rsidRPr="006816D7">
        <w:rPr>
          <w:rFonts w:ascii="Verdana" w:eastAsia="Times New Roman" w:hAnsi="Verdana" w:cs="Times New Roman"/>
          <w:color w:val="333333"/>
          <w:sz w:val="18"/>
          <w:szCs w:val="18"/>
          <w:lang w:eastAsia="id-ID"/>
        </w:rPr>
        <w:t xml:space="preserve"> terlatih sekalipun biasanya untuk setiap kasus perlu bantuan pendekatan (1) dan (2) sebelum kemudian menyelam ke pendekatan (3).</w:t>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id-ID"/>
        </w:rPr>
      </w:pPr>
      <w:r w:rsidRPr="006816D7">
        <w:rPr>
          <w:rFonts w:ascii="Verdana" w:eastAsia="Times New Roman" w:hAnsi="Verdana" w:cs="Times New Roman"/>
          <w:color w:val="333333"/>
          <w:sz w:val="18"/>
          <w:szCs w:val="18"/>
          <w:lang w:eastAsia="id-ID"/>
        </w:rPr>
        <w:lastRenderedPageBreak/>
        <w:t xml:space="preserve">Pada pendekatan ini, analis perlu mencoba melihat keterkaitan antara satu faktor dengan faktor lain. Tak ada faktor </w:t>
      </w:r>
      <w:proofErr w:type="spellStart"/>
      <w:r w:rsidRPr="006816D7">
        <w:rPr>
          <w:rFonts w:ascii="Verdana" w:eastAsia="Times New Roman" w:hAnsi="Verdana" w:cs="Times New Roman"/>
          <w:color w:val="333333"/>
          <w:sz w:val="18"/>
          <w:szCs w:val="18"/>
          <w:lang w:eastAsia="id-ID"/>
        </w:rPr>
        <w:t>yg</w:t>
      </w:r>
      <w:proofErr w:type="spellEnd"/>
      <w:r w:rsidRPr="006816D7">
        <w:rPr>
          <w:rFonts w:ascii="Verdana" w:eastAsia="Times New Roman" w:hAnsi="Verdana" w:cs="Times New Roman"/>
          <w:color w:val="333333"/>
          <w:sz w:val="18"/>
          <w:szCs w:val="18"/>
          <w:lang w:eastAsia="id-ID"/>
        </w:rPr>
        <w:t xml:space="preserve"> berdiri sendiri. Faktor-faktor </w:t>
      </w:r>
      <w:proofErr w:type="spellStart"/>
      <w:r w:rsidRPr="006816D7">
        <w:rPr>
          <w:rFonts w:ascii="Verdana" w:eastAsia="Times New Roman" w:hAnsi="Verdana" w:cs="Times New Roman"/>
          <w:color w:val="333333"/>
          <w:sz w:val="18"/>
          <w:szCs w:val="18"/>
          <w:lang w:eastAsia="id-ID"/>
        </w:rPr>
        <w:t>yg</w:t>
      </w:r>
      <w:proofErr w:type="spellEnd"/>
      <w:r w:rsidRPr="006816D7">
        <w:rPr>
          <w:rFonts w:ascii="Verdana" w:eastAsia="Times New Roman" w:hAnsi="Verdana" w:cs="Times New Roman"/>
          <w:color w:val="333333"/>
          <w:sz w:val="18"/>
          <w:szCs w:val="18"/>
          <w:lang w:eastAsia="id-ID"/>
        </w:rPr>
        <w:t xml:space="preserve"> saling mengait inilah yang nantinya memunculkan pola / kecenderungan </w:t>
      </w:r>
      <w:proofErr w:type="spellStart"/>
      <w:r w:rsidRPr="006816D7">
        <w:rPr>
          <w:rFonts w:ascii="Verdana" w:eastAsia="Times New Roman" w:hAnsi="Verdana" w:cs="Times New Roman"/>
          <w:color w:val="333333"/>
          <w:sz w:val="18"/>
          <w:szCs w:val="18"/>
          <w:lang w:eastAsia="id-ID"/>
        </w:rPr>
        <w:t>yg</w:t>
      </w:r>
      <w:proofErr w:type="spellEnd"/>
      <w:r w:rsidRPr="006816D7">
        <w:rPr>
          <w:rFonts w:ascii="Verdana" w:eastAsia="Times New Roman" w:hAnsi="Verdana" w:cs="Times New Roman"/>
          <w:color w:val="333333"/>
          <w:sz w:val="18"/>
          <w:szCs w:val="18"/>
          <w:lang w:eastAsia="id-ID"/>
        </w:rPr>
        <w:t xml:space="preserve"> biasa ditangkap analis level (2). Systems </w:t>
      </w:r>
      <w:proofErr w:type="spellStart"/>
      <w:r w:rsidRPr="006816D7">
        <w:rPr>
          <w:rFonts w:ascii="Verdana" w:eastAsia="Times New Roman" w:hAnsi="Verdana" w:cs="Times New Roman"/>
          <w:color w:val="333333"/>
          <w:sz w:val="18"/>
          <w:szCs w:val="18"/>
          <w:lang w:eastAsia="id-ID"/>
        </w:rPr>
        <w:t>thinker</w:t>
      </w:r>
      <w:proofErr w:type="spellEnd"/>
      <w:r w:rsidRPr="006816D7">
        <w:rPr>
          <w:rFonts w:ascii="Verdana" w:eastAsia="Times New Roman" w:hAnsi="Verdana" w:cs="Times New Roman"/>
          <w:color w:val="333333"/>
          <w:sz w:val="18"/>
          <w:szCs w:val="18"/>
          <w:lang w:eastAsia="id-ID"/>
        </w:rPr>
        <w:t xml:space="preserve"> biasa bekerja pada level (3) ini.</w:t>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id-ID"/>
        </w:rPr>
      </w:pPr>
      <w:r w:rsidRPr="006816D7">
        <w:rPr>
          <w:rFonts w:ascii="Verdana" w:eastAsia="Times New Roman" w:hAnsi="Verdana" w:cs="Times New Roman"/>
          <w:color w:val="333333"/>
          <w:sz w:val="18"/>
          <w:szCs w:val="18"/>
          <w:lang w:eastAsia="id-ID"/>
        </w:rPr>
        <w:t xml:space="preserve">Melihat struktur sebuah sistem tidaklah mudah. Kadang hubungan antarfaktor terpisah oleh lokasi dan waktu. Sistem juga berubah setiap waktu, tidak jelas batasnya, dll. Jika analis bisa menggunakan pendekatan(3) ini, diharapkan solusi akan bisa </w:t>
      </w:r>
      <w:proofErr w:type="spellStart"/>
      <w:r w:rsidRPr="006816D7">
        <w:rPr>
          <w:rFonts w:ascii="Verdana" w:eastAsia="Times New Roman" w:hAnsi="Verdana" w:cs="Times New Roman"/>
          <w:color w:val="333333"/>
          <w:sz w:val="18"/>
          <w:szCs w:val="18"/>
          <w:lang w:eastAsia="id-ID"/>
        </w:rPr>
        <w:t>di</w:t>
      </w:r>
      <w:r w:rsidRPr="006816D7">
        <w:rPr>
          <w:rFonts w:ascii="Verdana" w:eastAsia="Times New Roman" w:hAnsi="Verdana" w:cs="Times New Roman"/>
          <w:b/>
          <w:bCs/>
          <w:color w:val="333333"/>
          <w:sz w:val="18"/>
          <w:szCs w:val="18"/>
          <w:lang w:eastAsia="id-ID"/>
        </w:rPr>
        <w:t>generate</w:t>
      </w:r>
      <w:proofErr w:type="spellEnd"/>
      <w:r w:rsidRPr="006816D7">
        <w:rPr>
          <w:rFonts w:ascii="Verdana" w:eastAsia="Times New Roman" w:hAnsi="Verdana" w:cs="Times New Roman"/>
          <w:b/>
          <w:bCs/>
          <w:color w:val="333333"/>
          <w:sz w:val="18"/>
          <w:szCs w:val="18"/>
          <w:lang w:eastAsia="id-ID"/>
        </w:rPr>
        <w:t xml:space="preserve">. Anda tidak lagi hanya reaktif, ataupun antisipatif karena anda bisa </w:t>
      </w:r>
      <w:proofErr w:type="spellStart"/>
      <w:r w:rsidRPr="006816D7">
        <w:rPr>
          <w:rFonts w:ascii="Verdana" w:eastAsia="Times New Roman" w:hAnsi="Verdana" w:cs="Times New Roman"/>
          <w:b/>
          <w:bCs/>
          <w:color w:val="333333"/>
          <w:sz w:val="18"/>
          <w:szCs w:val="18"/>
          <w:lang w:eastAsia="id-ID"/>
        </w:rPr>
        <w:t>mengenerate</w:t>
      </w:r>
      <w:proofErr w:type="spellEnd"/>
      <w:r w:rsidRPr="006816D7">
        <w:rPr>
          <w:rFonts w:ascii="Verdana" w:eastAsia="Times New Roman" w:hAnsi="Verdana" w:cs="Times New Roman"/>
          <w:b/>
          <w:bCs/>
          <w:color w:val="333333"/>
          <w:sz w:val="18"/>
          <w:szCs w:val="18"/>
          <w:lang w:eastAsia="id-ID"/>
        </w:rPr>
        <w:t xml:space="preserve"> ide untuk mengubah sistem anda menjadi lebih baik.</w:t>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777777"/>
          <w:sz w:val="18"/>
          <w:szCs w:val="18"/>
          <w:lang w:eastAsia="id-ID"/>
        </w:rPr>
      </w:pPr>
      <w:r w:rsidRPr="006816D7">
        <w:rPr>
          <w:rFonts w:ascii="Verdana" w:eastAsia="Times New Roman" w:hAnsi="Verdana" w:cs="Times New Roman"/>
          <w:color w:val="777777"/>
          <w:sz w:val="18"/>
          <w:szCs w:val="18"/>
          <w:lang w:eastAsia="id-ID"/>
        </w:rPr>
        <w:t xml:space="preserve">Untuk kasus KRL, dengan bantuan pendekatan (2), anda melihat adanya hubungan antara tanggal tua dan tingginya kecelakaan. Anda kemudian mencoba mendalami dengan pendekatan (3), melihat struktur dari sistem. Ternyata didapatkan bahwa hubungan antara tanggal tua dan kecelakaan adalah hubungan tak langsung. Variabel </w:t>
      </w:r>
      <w:proofErr w:type="spellStart"/>
      <w:r w:rsidRPr="006816D7">
        <w:rPr>
          <w:rFonts w:ascii="Verdana" w:eastAsia="Times New Roman" w:hAnsi="Verdana" w:cs="Times New Roman"/>
          <w:color w:val="777777"/>
          <w:sz w:val="18"/>
          <w:szCs w:val="18"/>
          <w:lang w:eastAsia="id-ID"/>
        </w:rPr>
        <w:t>yg</w:t>
      </w:r>
      <w:proofErr w:type="spellEnd"/>
      <w:r w:rsidRPr="006816D7">
        <w:rPr>
          <w:rFonts w:ascii="Verdana" w:eastAsia="Times New Roman" w:hAnsi="Verdana" w:cs="Times New Roman"/>
          <w:color w:val="777777"/>
          <w:sz w:val="18"/>
          <w:szCs w:val="18"/>
          <w:lang w:eastAsia="id-ID"/>
        </w:rPr>
        <w:t xml:space="preserve"> menghubungkan keduanya adalah “uang </w:t>
      </w:r>
      <w:proofErr w:type="spellStart"/>
      <w:r w:rsidRPr="006816D7">
        <w:rPr>
          <w:rFonts w:ascii="Verdana" w:eastAsia="Times New Roman" w:hAnsi="Verdana" w:cs="Times New Roman"/>
          <w:color w:val="777777"/>
          <w:sz w:val="18"/>
          <w:szCs w:val="18"/>
          <w:lang w:eastAsia="id-ID"/>
        </w:rPr>
        <w:t>transport</w:t>
      </w:r>
      <w:proofErr w:type="spellEnd"/>
      <w:r w:rsidRPr="006816D7">
        <w:rPr>
          <w:rFonts w:ascii="Verdana" w:eastAsia="Times New Roman" w:hAnsi="Verdana" w:cs="Times New Roman"/>
          <w:color w:val="777777"/>
          <w:sz w:val="18"/>
          <w:szCs w:val="18"/>
          <w:lang w:eastAsia="id-ID"/>
        </w:rPr>
        <w:t xml:space="preserve"> </w:t>
      </w:r>
      <w:proofErr w:type="spellStart"/>
      <w:r w:rsidRPr="006816D7">
        <w:rPr>
          <w:rFonts w:ascii="Verdana" w:eastAsia="Times New Roman" w:hAnsi="Verdana" w:cs="Times New Roman"/>
          <w:color w:val="777777"/>
          <w:sz w:val="18"/>
          <w:szCs w:val="18"/>
          <w:lang w:eastAsia="id-ID"/>
        </w:rPr>
        <w:t>yg</w:t>
      </w:r>
      <w:proofErr w:type="spellEnd"/>
      <w:r w:rsidRPr="006816D7">
        <w:rPr>
          <w:rFonts w:ascii="Verdana" w:eastAsia="Times New Roman" w:hAnsi="Verdana" w:cs="Times New Roman"/>
          <w:color w:val="777777"/>
          <w:sz w:val="18"/>
          <w:szCs w:val="18"/>
          <w:lang w:eastAsia="id-ID"/>
        </w:rPr>
        <w:t xml:space="preserve"> tersisa di kantong” -ini misalnya lagi lho.</w:t>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777777"/>
          <w:sz w:val="18"/>
          <w:szCs w:val="18"/>
          <w:lang w:eastAsia="id-ID"/>
        </w:rPr>
      </w:pPr>
      <w:r w:rsidRPr="006816D7">
        <w:rPr>
          <w:rFonts w:ascii="Verdana" w:eastAsia="Times New Roman" w:hAnsi="Verdana" w:cs="Times New Roman"/>
          <w:color w:val="777777"/>
          <w:sz w:val="18"/>
          <w:szCs w:val="18"/>
          <w:lang w:eastAsia="id-ID"/>
        </w:rPr>
        <w:t>Gambar ruwetnya kira-kira seperti di bawah ini. Cara bacanya bisa dilihat misalnya </w:t>
      </w:r>
      <w:hyperlink r:id="rId9" w:tgtFrame="_blank" w:history="1">
        <w:r w:rsidRPr="006816D7">
          <w:rPr>
            <w:rFonts w:ascii="Verdana" w:eastAsia="Times New Roman" w:hAnsi="Verdana" w:cs="Times New Roman"/>
            <w:color w:val="B85B5A"/>
            <w:sz w:val="18"/>
            <w:szCs w:val="18"/>
            <w:lang w:eastAsia="id-ID"/>
          </w:rPr>
          <w:t>di sini</w:t>
        </w:r>
      </w:hyperlink>
      <w:r w:rsidRPr="006816D7">
        <w:rPr>
          <w:rFonts w:ascii="Verdana" w:eastAsia="Times New Roman" w:hAnsi="Verdana" w:cs="Times New Roman"/>
          <w:color w:val="777777"/>
          <w:sz w:val="18"/>
          <w:szCs w:val="18"/>
          <w:lang w:eastAsia="id-ID"/>
        </w:rPr>
        <w:t xml:space="preserve">. Perhatian: analisis ini hanya </w:t>
      </w:r>
      <w:proofErr w:type="spellStart"/>
      <w:r w:rsidRPr="006816D7">
        <w:rPr>
          <w:rFonts w:ascii="Verdana" w:eastAsia="Times New Roman" w:hAnsi="Verdana" w:cs="Times New Roman"/>
          <w:color w:val="777777"/>
          <w:sz w:val="18"/>
          <w:szCs w:val="18"/>
          <w:lang w:eastAsia="id-ID"/>
        </w:rPr>
        <w:t>ilistrasi</w:t>
      </w:r>
      <w:proofErr w:type="spellEnd"/>
      <w:r w:rsidRPr="006816D7">
        <w:rPr>
          <w:rFonts w:ascii="Verdana" w:eastAsia="Times New Roman" w:hAnsi="Verdana" w:cs="Times New Roman"/>
          <w:color w:val="777777"/>
          <w:sz w:val="18"/>
          <w:szCs w:val="18"/>
          <w:lang w:eastAsia="id-ID"/>
        </w:rPr>
        <w:t xml:space="preserve"> fiktif, namun metode </w:t>
      </w:r>
      <w:proofErr w:type="spellStart"/>
      <w:r w:rsidRPr="006816D7">
        <w:rPr>
          <w:rFonts w:ascii="Verdana" w:eastAsia="Times New Roman" w:hAnsi="Verdana" w:cs="Times New Roman"/>
          <w:color w:val="777777"/>
          <w:sz w:val="18"/>
          <w:szCs w:val="18"/>
          <w:lang w:eastAsia="id-ID"/>
        </w:rPr>
        <w:t>yg</w:t>
      </w:r>
      <w:proofErr w:type="spellEnd"/>
      <w:r w:rsidRPr="006816D7">
        <w:rPr>
          <w:rFonts w:ascii="Verdana" w:eastAsia="Times New Roman" w:hAnsi="Verdana" w:cs="Times New Roman"/>
          <w:color w:val="777777"/>
          <w:sz w:val="18"/>
          <w:szCs w:val="18"/>
          <w:lang w:eastAsia="id-ID"/>
        </w:rPr>
        <w:t xml:space="preserve"> sama bisa digunakan untuk menganalisis kasus </w:t>
      </w:r>
      <w:proofErr w:type="spellStart"/>
      <w:r w:rsidRPr="006816D7">
        <w:rPr>
          <w:rFonts w:ascii="Verdana" w:eastAsia="Times New Roman" w:hAnsi="Verdana" w:cs="Times New Roman"/>
          <w:color w:val="777777"/>
          <w:sz w:val="18"/>
          <w:szCs w:val="18"/>
          <w:lang w:eastAsia="id-ID"/>
        </w:rPr>
        <w:t>yg</w:t>
      </w:r>
      <w:proofErr w:type="spellEnd"/>
      <w:r w:rsidRPr="006816D7">
        <w:rPr>
          <w:rFonts w:ascii="Verdana" w:eastAsia="Times New Roman" w:hAnsi="Verdana" w:cs="Times New Roman"/>
          <w:color w:val="777777"/>
          <w:sz w:val="18"/>
          <w:szCs w:val="18"/>
          <w:lang w:eastAsia="id-ID"/>
        </w:rPr>
        <w:t xml:space="preserve"> sebenarnya.</w:t>
      </w:r>
    </w:p>
    <w:p w:rsidR="006816D7" w:rsidRPr="006816D7" w:rsidRDefault="006816D7" w:rsidP="006816D7">
      <w:pPr>
        <w:shd w:val="clear" w:color="auto" w:fill="FFFFFF"/>
        <w:spacing w:before="100" w:beforeAutospacing="1" w:after="100" w:afterAutospacing="1" w:line="336" w:lineRule="atLeast"/>
        <w:jc w:val="center"/>
        <w:rPr>
          <w:rFonts w:ascii="Verdana" w:eastAsia="Times New Roman" w:hAnsi="Verdana" w:cs="Times New Roman"/>
          <w:color w:val="333333"/>
          <w:sz w:val="18"/>
          <w:szCs w:val="18"/>
          <w:lang w:eastAsia="id-ID"/>
        </w:rPr>
      </w:pPr>
      <w:r w:rsidRPr="006816D7">
        <w:rPr>
          <w:rFonts w:ascii="Verdana" w:eastAsia="Times New Roman" w:hAnsi="Verdana" w:cs="Times New Roman"/>
          <w:noProof/>
          <w:color w:val="B85B5A"/>
          <w:sz w:val="18"/>
          <w:szCs w:val="18"/>
          <w:lang w:eastAsia="id-ID"/>
        </w:rPr>
        <w:drawing>
          <wp:inline distT="0" distB="0" distL="0" distR="0">
            <wp:extent cx="3619500" cy="1981200"/>
            <wp:effectExtent l="0" t="0" r="0" b="0"/>
            <wp:docPr id="1" name="Picture 1" descr="naikatap.jpg">
              <a:hlinkClick xmlns:a="http://schemas.openxmlformats.org/drawingml/2006/main" r:id="rId10" tooltip="&quot;naikatap.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ikatap.jpg">
                      <a:hlinkClick r:id="rId10" tooltip="&quot;naikatap.jpg&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0" cy="1981200"/>
                    </a:xfrm>
                    <a:prstGeom prst="rect">
                      <a:avLst/>
                    </a:prstGeom>
                    <a:noFill/>
                    <a:ln>
                      <a:noFill/>
                    </a:ln>
                  </pic:spPr>
                </pic:pic>
              </a:graphicData>
            </a:graphic>
          </wp:inline>
        </w:drawing>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id-ID"/>
        </w:rPr>
      </w:pPr>
      <w:r w:rsidRPr="006816D7">
        <w:rPr>
          <w:rFonts w:ascii="Verdana" w:eastAsia="Times New Roman" w:hAnsi="Verdana" w:cs="Times New Roman"/>
          <w:color w:val="333333"/>
          <w:sz w:val="18"/>
          <w:szCs w:val="18"/>
          <w:lang w:eastAsia="id-ID"/>
        </w:rPr>
        <w:t>Dari contoh analisis tersebut, bisa kita lihat beberapa hal:</w:t>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id-ID"/>
        </w:rPr>
      </w:pPr>
      <w:r w:rsidRPr="006816D7">
        <w:rPr>
          <w:rFonts w:ascii="Verdana" w:eastAsia="Times New Roman" w:hAnsi="Verdana" w:cs="Times New Roman"/>
          <w:color w:val="333333"/>
          <w:sz w:val="18"/>
          <w:szCs w:val="18"/>
          <w:lang w:eastAsia="id-ID"/>
        </w:rPr>
        <w:t xml:space="preserve">- faktor-faktor </w:t>
      </w:r>
      <w:proofErr w:type="spellStart"/>
      <w:r w:rsidRPr="006816D7">
        <w:rPr>
          <w:rFonts w:ascii="Verdana" w:eastAsia="Times New Roman" w:hAnsi="Verdana" w:cs="Times New Roman"/>
          <w:color w:val="333333"/>
          <w:sz w:val="18"/>
          <w:szCs w:val="18"/>
          <w:lang w:eastAsia="id-ID"/>
        </w:rPr>
        <w:t>yg</w:t>
      </w:r>
      <w:proofErr w:type="spellEnd"/>
      <w:r w:rsidRPr="006816D7">
        <w:rPr>
          <w:rFonts w:ascii="Verdana" w:eastAsia="Times New Roman" w:hAnsi="Verdana" w:cs="Times New Roman"/>
          <w:color w:val="333333"/>
          <w:sz w:val="18"/>
          <w:szCs w:val="18"/>
          <w:lang w:eastAsia="id-ID"/>
        </w:rPr>
        <w:t xml:space="preserve"> ada ternyata saling </w:t>
      </w:r>
      <w:proofErr w:type="spellStart"/>
      <w:r w:rsidRPr="006816D7">
        <w:rPr>
          <w:rFonts w:ascii="Verdana" w:eastAsia="Times New Roman" w:hAnsi="Verdana" w:cs="Times New Roman"/>
          <w:color w:val="333333"/>
          <w:sz w:val="18"/>
          <w:szCs w:val="18"/>
          <w:lang w:eastAsia="id-ID"/>
        </w:rPr>
        <w:t>mengkait</w:t>
      </w:r>
      <w:proofErr w:type="spellEnd"/>
      <w:r w:rsidRPr="006816D7">
        <w:rPr>
          <w:rFonts w:ascii="Verdana" w:eastAsia="Times New Roman" w:hAnsi="Verdana" w:cs="Times New Roman"/>
          <w:color w:val="333333"/>
          <w:sz w:val="18"/>
          <w:szCs w:val="18"/>
          <w:lang w:eastAsia="id-ID"/>
        </w:rPr>
        <w:t>. pemecahan masalah di satu tempat mungkin punya akibat negatif pada faktor lain;</w:t>
      </w:r>
      <w:r w:rsidRPr="006816D7">
        <w:rPr>
          <w:rFonts w:ascii="Verdana" w:eastAsia="Times New Roman" w:hAnsi="Verdana" w:cs="Times New Roman"/>
          <w:color w:val="333333"/>
          <w:sz w:val="18"/>
          <w:szCs w:val="18"/>
          <w:lang w:eastAsia="id-ID"/>
        </w:rPr>
        <w:br/>
        <w:t xml:space="preserve">- </w:t>
      </w:r>
      <w:proofErr w:type="spellStart"/>
      <w:r w:rsidRPr="006816D7">
        <w:rPr>
          <w:rFonts w:ascii="Verdana" w:eastAsia="Times New Roman" w:hAnsi="Verdana" w:cs="Times New Roman"/>
          <w:color w:val="333333"/>
          <w:sz w:val="18"/>
          <w:szCs w:val="18"/>
          <w:lang w:eastAsia="id-ID"/>
        </w:rPr>
        <w:t>strukur</w:t>
      </w:r>
      <w:proofErr w:type="spellEnd"/>
      <w:r w:rsidRPr="006816D7">
        <w:rPr>
          <w:rFonts w:ascii="Verdana" w:eastAsia="Times New Roman" w:hAnsi="Verdana" w:cs="Times New Roman"/>
          <w:color w:val="333333"/>
          <w:sz w:val="18"/>
          <w:szCs w:val="18"/>
          <w:lang w:eastAsia="id-ID"/>
        </w:rPr>
        <w:t xml:space="preserve"> sistem sifatnya sangat abstrak, sulit dideteksi, sulit dimodelkan;</w:t>
      </w:r>
      <w:r w:rsidRPr="006816D7">
        <w:rPr>
          <w:rFonts w:ascii="Verdana" w:eastAsia="Times New Roman" w:hAnsi="Verdana" w:cs="Times New Roman"/>
          <w:color w:val="333333"/>
          <w:sz w:val="18"/>
          <w:szCs w:val="18"/>
          <w:lang w:eastAsia="id-ID"/>
        </w:rPr>
        <w:br/>
        <w:t xml:space="preserve">- dengan melihat struktur sistem, kita bisa </w:t>
      </w:r>
      <w:proofErr w:type="spellStart"/>
      <w:r w:rsidRPr="006816D7">
        <w:rPr>
          <w:rFonts w:ascii="Verdana" w:eastAsia="Times New Roman" w:hAnsi="Verdana" w:cs="Times New Roman"/>
          <w:color w:val="333333"/>
          <w:sz w:val="18"/>
          <w:szCs w:val="18"/>
          <w:lang w:eastAsia="id-ID"/>
        </w:rPr>
        <w:t>men-generate</w:t>
      </w:r>
      <w:proofErr w:type="spellEnd"/>
      <w:r w:rsidRPr="006816D7">
        <w:rPr>
          <w:rFonts w:ascii="Verdana" w:eastAsia="Times New Roman" w:hAnsi="Verdana" w:cs="Times New Roman"/>
          <w:color w:val="333333"/>
          <w:sz w:val="18"/>
          <w:szCs w:val="18"/>
          <w:lang w:eastAsia="id-ID"/>
        </w:rPr>
        <w:t xml:space="preserve"> beberapa alternatif solusi. Misalnya:</w:t>
      </w:r>
      <w:r w:rsidRPr="006816D7">
        <w:rPr>
          <w:rFonts w:ascii="Verdana" w:eastAsia="Times New Roman" w:hAnsi="Verdana" w:cs="Times New Roman"/>
          <w:color w:val="333333"/>
          <w:sz w:val="18"/>
          <w:szCs w:val="18"/>
          <w:lang w:eastAsia="id-ID"/>
        </w:rPr>
        <w:br/>
        <w:t>a) meningkatkan kapasitas KRL sehingga kepadatan KRL bisa diturunkan sehingga menurunkan minat penumpang untuk naik ke atap</w:t>
      </w:r>
      <w:r w:rsidRPr="006816D7">
        <w:rPr>
          <w:rFonts w:ascii="Verdana" w:eastAsia="Times New Roman" w:hAnsi="Verdana" w:cs="Times New Roman"/>
          <w:color w:val="333333"/>
          <w:sz w:val="18"/>
          <w:szCs w:val="18"/>
          <w:lang w:eastAsia="id-ID"/>
        </w:rPr>
        <w:br/>
        <w:t xml:space="preserve">b) menyediakan </w:t>
      </w:r>
      <w:proofErr w:type="spellStart"/>
      <w:r w:rsidRPr="006816D7">
        <w:rPr>
          <w:rFonts w:ascii="Verdana" w:eastAsia="Times New Roman" w:hAnsi="Verdana" w:cs="Times New Roman"/>
          <w:color w:val="333333"/>
          <w:sz w:val="18"/>
          <w:szCs w:val="18"/>
          <w:lang w:eastAsia="id-ID"/>
        </w:rPr>
        <w:t>moda</w:t>
      </w:r>
      <w:proofErr w:type="spellEnd"/>
      <w:r w:rsidRPr="006816D7">
        <w:rPr>
          <w:rFonts w:ascii="Verdana" w:eastAsia="Times New Roman" w:hAnsi="Verdana" w:cs="Times New Roman"/>
          <w:color w:val="333333"/>
          <w:sz w:val="18"/>
          <w:szCs w:val="18"/>
          <w:lang w:eastAsia="id-ID"/>
        </w:rPr>
        <w:t xml:space="preserve"> transportasi alternatif (misal: </w:t>
      </w:r>
      <w:proofErr w:type="spellStart"/>
      <w:r w:rsidRPr="006816D7">
        <w:rPr>
          <w:rFonts w:ascii="Verdana" w:eastAsia="Times New Roman" w:hAnsi="Verdana" w:cs="Times New Roman"/>
          <w:color w:val="333333"/>
          <w:sz w:val="18"/>
          <w:szCs w:val="18"/>
          <w:lang w:eastAsia="id-ID"/>
        </w:rPr>
        <w:t>monorail</w:t>
      </w:r>
      <w:proofErr w:type="spellEnd"/>
      <w:r w:rsidRPr="006816D7">
        <w:rPr>
          <w:rFonts w:ascii="Verdana" w:eastAsia="Times New Roman" w:hAnsi="Verdana" w:cs="Times New Roman"/>
          <w:color w:val="333333"/>
          <w:sz w:val="18"/>
          <w:szCs w:val="18"/>
          <w:lang w:eastAsia="id-ID"/>
        </w:rPr>
        <w:t xml:space="preserve"> ) sehingga penumpang bisa dipecah ke berbagai jenis </w:t>
      </w:r>
      <w:proofErr w:type="spellStart"/>
      <w:r w:rsidRPr="006816D7">
        <w:rPr>
          <w:rFonts w:ascii="Verdana" w:eastAsia="Times New Roman" w:hAnsi="Verdana" w:cs="Times New Roman"/>
          <w:color w:val="333333"/>
          <w:sz w:val="18"/>
          <w:szCs w:val="18"/>
          <w:lang w:eastAsia="id-ID"/>
        </w:rPr>
        <w:t>moda</w:t>
      </w:r>
      <w:proofErr w:type="spellEnd"/>
      <w:r w:rsidRPr="006816D7">
        <w:rPr>
          <w:rFonts w:ascii="Verdana" w:eastAsia="Times New Roman" w:hAnsi="Verdana" w:cs="Times New Roman"/>
          <w:color w:val="333333"/>
          <w:sz w:val="18"/>
          <w:szCs w:val="18"/>
          <w:lang w:eastAsia="id-ID"/>
        </w:rPr>
        <w:t>.</w:t>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id-ID"/>
        </w:rPr>
      </w:pPr>
      <w:r w:rsidRPr="006816D7">
        <w:rPr>
          <w:rFonts w:ascii="Verdana" w:eastAsia="Times New Roman" w:hAnsi="Verdana" w:cs="Times New Roman"/>
          <w:color w:val="333333"/>
          <w:sz w:val="18"/>
          <w:szCs w:val="18"/>
          <w:lang w:eastAsia="id-ID"/>
        </w:rPr>
        <w:lastRenderedPageBreak/>
        <w:t>Sekali lagi contoh </w:t>
      </w:r>
      <w:r w:rsidRPr="006816D7">
        <w:rPr>
          <w:rFonts w:ascii="Verdana" w:eastAsia="Times New Roman" w:hAnsi="Verdana" w:cs="Times New Roman"/>
          <w:b/>
          <w:bCs/>
          <w:i/>
          <w:iCs/>
          <w:color w:val="333333"/>
          <w:sz w:val="18"/>
          <w:szCs w:val="18"/>
          <w:lang w:eastAsia="id-ID"/>
        </w:rPr>
        <w:t xml:space="preserve">di atas adalah fiktif, demikian juga dengan alternatif-alternatif solusi </w:t>
      </w:r>
      <w:proofErr w:type="spellStart"/>
      <w:r w:rsidRPr="006816D7">
        <w:rPr>
          <w:rFonts w:ascii="Verdana" w:eastAsia="Times New Roman" w:hAnsi="Verdana" w:cs="Times New Roman"/>
          <w:b/>
          <w:bCs/>
          <w:i/>
          <w:iCs/>
          <w:color w:val="333333"/>
          <w:sz w:val="18"/>
          <w:szCs w:val="18"/>
          <w:lang w:eastAsia="id-ID"/>
        </w:rPr>
        <w:t>yg</w:t>
      </w:r>
      <w:proofErr w:type="spellEnd"/>
      <w:r w:rsidRPr="006816D7">
        <w:rPr>
          <w:rFonts w:ascii="Verdana" w:eastAsia="Times New Roman" w:hAnsi="Verdana" w:cs="Times New Roman"/>
          <w:b/>
          <w:bCs/>
          <w:i/>
          <w:iCs/>
          <w:color w:val="333333"/>
          <w:sz w:val="18"/>
          <w:szCs w:val="18"/>
          <w:lang w:eastAsia="id-ID"/>
        </w:rPr>
        <w:t xml:space="preserve"> ditawarkan</w:t>
      </w:r>
      <w:r w:rsidRPr="006816D7">
        <w:rPr>
          <w:rFonts w:ascii="Verdana" w:eastAsia="Times New Roman" w:hAnsi="Verdana" w:cs="Times New Roman"/>
          <w:b/>
          <w:bCs/>
          <w:color w:val="333333"/>
          <w:sz w:val="18"/>
          <w:szCs w:val="18"/>
          <w:lang w:eastAsia="id-ID"/>
        </w:rPr>
        <w:t>.</w:t>
      </w:r>
    </w:p>
    <w:p w:rsidR="006816D7" w:rsidRPr="006816D7" w:rsidRDefault="006816D7" w:rsidP="006816D7">
      <w:pPr>
        <w:shd w:val="clear" w:color="auto" w:fill="FFFFFF"/>
        <w:spacing w:before="100" w:beforeAutospacing="1" w:after="100" w:afterAutospacing="1" w:line="336" w:lineRule="atLeast"/>
        <w:rPr>
          <w:rFonts w:ascii="Verdana" w:eastAsia="Times New Roman" w:hAnsi="Verdana" w:cs="Times New Roman"/>
          <w:color w:val="333333"/>
          <w:sz w:val="18"/>
          <w:szCs w:val="18"/>
          <w:lang w:eastAsia="id-ID"/>
        </w:rPr>
      </w:pPr>
      <w:r w:rsidRPr="006816D7">
        <w:rPr>
          <w:rFonts w:ascii="Verdana" w:eastAsia="Times New Roman" w:hAnsi="Verdana" w:cs="Times New Roman"/>
          <w:color w:val="333333"/>
          <w:sz w:val="18"/>
          <w:szCs w:val="18"/>
          <w:lang w:eastAsia="id-ID"/>
        </w:rPr>
        <w:t>Intinya adalah, dengan menyelami sistem sampai level strukturnya, kita bisa mendapatkan (</w:t>
      </w:r>
      <w:proofErr w:type="spellStart"/>
      <w:r w:rsidRPr="006816D7">
        <w:rPr>
          <w:rFonts w:ascii="Verdana" w:eastAsia="Times New Roman" w:hAnsi="Verdana" w:cs="Times New Roman"/>
          <w:color w:val="333333"/>
          <w:sz w:val="18"/>
          <w:szCs w:val="18"/>
          <w:lang w:eastAsia="id-ID"/>
        </w:rPr>
        <w:t>men-generate</w:t>
      </w:r>
      <w:proofErr w:type="spellEnd"/>
      <w:r w:rsidRPr="006816D7">
        <w:rPr>
          <w:rFonts w:ascii="Verdana" w:eastAsia="Times New Roman" w:hAnsi="Verdana" w:cs="Times New Roman"/>
          <w:color w:val="333333"/>
          <w:sz w:val="18"/>
          <w:szCs w:val="18"/>
          <w:lang w:eastAsia="id-ID"/>
        </w:rPr>
        <w:t xml:space="preserve">) ide-ide solusi </w:t>
      </w:r>
      <w:proofErr w:type="spellStart"/>
      <w:r w:rsidRPr="006816D7">
        <w:rPr>
          <w:rFonts w:ascii="Verdana" w:eastAsia="Times New Roman" w:hAnsi="Verdana" w:cs="Times New Roman"/>
          <w:color w:val="333333"/>
          <w:sz w:val="18"/>
          <w:szCs w:val="18"/>
          <w:lang w:eastAsia="id-ID"/>
        </w:rPr>
        <w:t>yg</w:t>
      </w:r>
      <w:proofErr w:type="spellEnd"/>
      <w:r w:rsidRPr="006816D7">
        <w:rPr>
          <w:rFonts w:ascii="Verdana" w:eastAsia="Times New Roman" w:hAnsi="Verdana" w:cs="Times New Roman"/>
          <w:color w:val="333333"/>
          <w:sz w:val="18"/>
          <w:szCs w:val="18"/>
          <w:lang w:eastAsia="id-ID"/>
        </w:rPr>
        <w:t xml:space="preserve"> sifatnya bisa mengubah sistem dan tak mungkin terpikirkan jika kita menggunakan pendekatan (1) reaktif atau (2) antisipatif. Di level ini, anda bisa katakan bahwa anda sudah </w:t>
      </w:r>
      <w:proofErr w:type="spellStart"/>
      <w:r w:rsidRPr="006816D7">
        <w:rPr>
          <w:rFonts w:ascii="Verdana" w:eastAsia="Times New Roman" w:hAnsi="Verdana" w:cs="Times New Roman"/>
          <w:color w:val="333333"/>
          <w:sz w:val="18"/>
          <w:szCs w:val="18"/>
          <w:lang w:eastAsia="id-ID"/>
        </w:rPr>
        <w:t>working</w:t>
      </w:r>
      <w:proofErr w:type="spellEnd"/>
      <w:r w:rsidRPr="006816D7">
        <w:rPr>
          <w:rFonts w:ascii="Verdana" w:eastAsia="Times New Roman" w:hAnsi="Verdana" w:cs="Times New Roman"/>
          <w:color w:val="333333"/>
          <w:sz w:val="18"/>
          <w:szCs w:val="18"/>
          <w:lang w:eastAsia="id-ID"/>
        </w:rPr>
        <w:t xml:space="preserve"> </w:t>
      </w:r>
      <w:proofErr w:type="spellStart"/>
      <w:r w:rsidRPr="006816D7">
        <w:rPr>
          <w:rFonts w:ascii="Verdana" w:eastAsia="Times New Roman" w:hAnsi="Verdana" w:cs="Times New Roman"/>
          <w:color w:val="333333"/>
          <w:sz w:val="18"/>
          <w:szCs w:val="18"/>
          <w:lang w:eastAsia="id-ID"/>
        </w:rPr>
        <w:t>smart</w:t>
      </w:r>
      <w:proofErr w:type="spellEnd"/>
      <w:r w:rsidRPr="006816D7">
        <w:rPr>
          <w:rFonts w:ascii="Verdana" w:eastAsia="Times New Roman" w:hAnsi="Verdana" w:cs="Times New Roman"/>
          <w:color w:val="333333"/>
          <w:sz w:val="18"/>
          <w:szCs w:val="18"/>
          <w:lang w:eastAsia="id-ID"/>
        </w:rPr>
        <w:t>.</w:t>
      </w:r>
    </w:p>
    <w:p w:rsidR="00EB7CED" w:rsidRDefault="006816D7">
      <w:bookmarkStart w:id="0" w:name="_GoBack"/>
      <w:bookmarkEnd w:id="0"/>
    </w:p>
    <w:sectPr w:rsidR="00EB7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D7"/>
    <w:rsid w:val="006816D7"/>
    <w:rsid w:val="00C94C59"/>
    <w:rsid w:val="00E35C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07B10-F1F1-488A-A4EE-191CC0D3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816D7"/>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16D7"/>
    <w:rPr>
      <w:rFonts w:ascii="Times New Roman" w:eastAsia="Times New Roman" w:hAnsi="Times New Roman" w:cs="Times New Roman"/>
      <w:b/>
      <w:bCs/>
      <w:sz w:val="36"/>
      <w:szCs w:val="36"/>
      <w:lang w:eastAsia="id-ID"/>
    </w:rPr>
  </w:style>
  <w:style w:type="paragraph" w:styleId="NormalWeb">
    <w:name w:val="Normal (Web)"/>
    <w:basedOn w:val="Normal"/>
    <w:uiPriority w:val="99"/>
    <w:semiHidden/>
    <w:unhideWhenUsed/>
    <w:rsid w:val="006816D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6816D7"/>
  </w:style>
  <w:style w:type="character" w:styleId="Emphasis">
    <w:name w:val="Emphasis"/>
    <w:basedOn w:val="DefaultParagraphFont"/>
    <w:uiPriority w:val="20"/>
    <w:qFormat/>
    <w:rsid w:val="006816D7"/>
    <w:rPr>
      <w:i/>
      <w:iCs/>
    </w:rPr>
  </w:style>
  <w:style w:type="character" w:styleId="Hyperlink">
    <w:name w:val="Hyperlink"/>
    <w:basedOn w:val="DefaultParagraphFont"/>
    <w:uiPriority w:val="99"/>
    <w:semiHidden/>
    <w:unhideWhenUsed/>
    <w:rsid w:val="006816D7"/>
    <w:rPr>
      <w:color w:val="0000FF"/>
      <w:u w:val="single"/>
    </w:rPr>
  </w:style>
  <w:style w:type="character" w:styleId="Strong">
    <w:name w:val="Strong"/>
    <w:basedOn w:val="DefaultParagraphFont"/>
    <w:uiPriority w:val="22"/>
    <w:qFormat/>
    <w:rsid w:val="006816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352487">
      <w:bodyDiv w:val="1"/>
      <w:marLeft w:val="0"/>
      <w:marRight w:val="0"/>
      <w:marTop w:val="0"/>
      <w:marBottom w:val="0"/>
      <w:divBdr>
        <w:top w:val="none" w:sz="0" w:space="0" w:color="auto"/>
        <w:left w:val="none" w:sz="0" w:space="0" w:color="auto"/>
        <w:bottom w:val="none" w:sz="0" w:space="0" w:color="auto"/>
        <w:right w:val="none" w:sz="0" w:space="0" w:color="auto"/>
      </w:divBdr>
      <w:divsChild>
        <w:div w:id="1699769603">
          <w:blockQuote w:val="1"/>
          <w:marLeft w:val="150"/>
          <w:marRight w:val="450"/>
          <w:marTop w:val="225"/>
          <w:marBottom w:val="0"/>
          <w:divBdr>
            <w:top w:val="none" w:sz="0" w:space="0" w:color="auto"/>
            <w:left w:val="single" w:sz="36" w:space="15" w:color="DDDDDD"/>
            <w:bottom w:val="none" w:sz="0" w:space="0" w:color="auto"/>
            <w:right w:val="none" w:sz="0" w:space="0" w:color="auto"/>
          </w:divBdr>
        </w:div>
        <w:div w:id="1138381792">
          <w:blockQuote w:val="1"/>
          <w:marLeft w:val="150"/>
          <w:marRight w:val="450"/>
          <w:marTop w:val="225"/>
          <w:marBottom w:val="0"/>
          <w:divBdr>
            <w:top w:val="none" w:sz="0" w:space="0" w:color="auto"/>
            <w:left w:val="single" w:sz="36" w:space="15" w:color="DDDDDD"/>
            <w:bottom w:val="none" w:sz="0" w:space="0" w:color="auto"/>
            <w:right w:val="none" w:sz="0" w:space="0" w:color="auto"/>
          </w:divBdr>
        </w:div>
        <w:div w:id="1216241836">
          <w:blockQuote w:val="1"/>
          <w:marLeft w:val="150"/>
          <w:marRight w:val="450"/>
          <w:marTop w:val="225"/>
          <w:marBottom w:val="0"/>
          <w:divBdr>
            <w:top w:val="none" w:sz="0" w:space="0" w:color="auto"/>
            <w:left w:val="single" w:sz="36" w:space="15" w:color="DDDDDD"/>
            <w:bottom w:val="none" w:sz="0" w:space="0" w:color="auto"/>
            <w:right w:val="none" w:sz="0" w:space="0" w:color="auto"/>
          </w:divBdr>
        </w:div>
        <w:div w:id="1167786348">
          <w:blockQuote w:val="1"/>
          <w:marLeft w:val="150"/>
          <w:marRight w:val="450"/>
          <w:marTop w:val="225"/>
          <w:marBottom w:val="0"/>
          <w:divBdr>
            <w:top w:val="none" w:sz="0" w:space="0" w:color="auto"/>
            <w:left w:val="single" w:sz="36" w:space="15" w:color="DDDDDD"/>
            <w:bottom w:val="none" w:sz="0" w:space="0" w:color="auto"/>
            <w:right w:val="none" w:sz="0" w:space="0" w:color="auto"/>
          </w:divBdr>
        </w:div>
        <w:div w:id="519583315">
          <w:blockQuote w:val="1"/>
          <w:marLeft w:val="150"/>
          <w:marRight w:val="450"/>
          <w:marTop w:val="225"/>
          <w:marBottom w:val="0"/>
          <w:divBdr>
            <w:top w:val="none" w:sz="0" w:space="0" w:color="auto"/>
            <w:left w:val="single" w:sz="36" w:space="15" w:color="DDDDDD"/>
            <w:bottom w:val="none" w:sz="0" w:space="0" w:color="auto"/>
            <w:right w:val="none" w:sz="0" w:space="0" w:color="auto"/>
          </w:divBdr>
        </w:div>
        <w:div w:id="935094015">
          <w:blockQuote w:val="1"/>
          <w:marLeft w:val="150"/>
          <w:marRight w:val="450"/>
          <w:marTop w:val="225"/>
          <w:marBottom w:val="0"/>
          <w:divBdr>
            <w:top w:val="none" w:sz="0" w:space="0" w:color="auto"/>
            <w:left w:val="single" w:sz="36" w:space="15" w:color="DDDDDD"/>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udihartono.files.wordpress.com/2008/02/iceberg.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akartadailyphoto.com/index.php/category/transportation/"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budihartono.files.wordpress.com/2008/02/naikatap.jpg" TargetMode="External"/><Relationship Id="rId4" Type="http://schemas.openxmlformats.org/officeDocument/2006/relationships/hyperlink" Target="http://budihartono.files.wordpress.com/2008/02/krl.jpg" TargetMode="External"/><Relationship Id="rId9" Type="http://schemas.openxmlformats.org/officeDocument/2006/relationships/hyperlink" Target="http://www.mindtools.com/pages/article/newTMC_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Innoderz</dc:creator>
  <cp:keywords/>
  <dc:description/>
  <cp:lastModifiedBy>Innoderz</cp:lastModifiedBy>
  <cp:revision>1</cp:revision>
  <dcterms:created xsi:type="dcterms:W3CDTF">2013-10-01T14:49:00Z</dcterms:created>
  <dcterms:modified xsi:type="dcterms:W3CDTF">2013-10-01T14:55:00Z</dcterms:modified>
</cp:coreProperties>
</file>